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A3" w:rsidRDefault="000960A3" w:rsidP="00785B11">
      <w:pPr>
        <w:pStyle w:val="Address1"/>
        <w:framePr w:w="1741" w:h="1486" w:hRule="exact" w:wrap="notBeside" w:x="8641" w:y="1186"/>
      </w:pPr>
      <w:r>
        <w:t>Address:</w:t>
      </w:r>
    </w:p>
    <w:p w:rsidR="000960A3" w:rsidRDefault="000960A3" w:rsidP="00785B11">
      <w:pPr>
        <w:pStyle w:val="Address1"/>
        <w:framePr w:w="1741" w:h="1486" w:hRule="exact" w:wrap="notBeside" w:x="8641" w:y="1186"/>
      </w:pPr>
      <w:smartTag w:uri="urn:schemas-microsoft-com:office:smarttags" w:element="Street">
        <w:smartTag w:uri="urn:schemas-microsoft-com:office:smarttags" w:element="address">
          <w:r>
            <w:t>1511 31</w:t>
          </w:r>
          <w:r>
            <w:rPr>
              <w:vertAlign w:val="superscript"/>
            </w:rPr>
            <w:t>st</w:t>
          </w:r>
          <w:r>
            <w:t xml:space="preserve"> Street</w:t>
          </w:r>
        </w:smartTag>
      </w:smartTag>
      <w:r>
        <w:t xml:space="preserve"> </w:t>
      </w:r>
    </w:p>
    <w:p w:rsidR="000960A3" w:rsidRDefault="000960A3" w:rsidP="00785B11">
      <w:pPr>
        <w:pStyle w:val="Address1"/>
        <w:framePr w:w="1741" w:h="1486" w:hRule="exact" w:wrap="notBeside" w:x="8641" w:y="1186"/>
      </w:pPr>
      <w:smartTag w:uri="urn:schemas-microsoft-com:office:smarttags" w:element="place">
        <w:smartTag w:uri="urn:schemas-microsoft-com:office:smarttags" w:element="City">
          <w:r>
            <w:t>Edgerton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</w:t>
        </w:r>
        <w:smartTag w:uri="urn:schemas-microsoft-com:office:smarttags" w:element="PostalCode">
          <w:r>
            <w:t>56128</w:t>
          </w:r>
        </w:smartTag>
      </w:smartTag>
    </w:p>
    <w:p w:rsidR="000960A3" w:rsidRDefault="000960A3" w:rsidP="00785B11">
      <w:pPr>
        <w:pStyle w:val="Address1"/>
        <w:framePr w:w="1741" w:h="1486" w:hRule="exact" w:wrap="notBeside" w:x="8641" w:y="1186"/>
      </w:pPr>
    </w:p>
    <w:p w:rsidR="000960A3" w:rsidRDefault="000960A3" w:rsidP="00785B11">
      <w:pPr>
        <w:pStyle w:val="Address1"/>
        <w:framePr w:w="1741" w:h="1486" w:hRule="exact" w:wrap="notBeside" w:x="8641" w:y="1186"/>
      </w:pPr>
      <w:r>
        <w:t>E-mail:</w:t>
      </w:r>
    </w:p>
    <w:p w:rsidR="00111D49" w:rsidRDefault="00785B11" w:rsidP="00785B11">
      <w:pPr>
        <w:pStyle w:val="Address1"/>
        <w:framePr w:w="1741" w:h="1486" w:hRule="exact" w:wrap="notBeside" w:x="8641" w:y="1186"/>
      </w:pPr>
      <w:hyperlink r:id="rId8" w:history="1">
        <w:r w:rsidRPr="002D5296">
          <w:rPr>
            <w:rStyle w:val="Hyperlink"/>
          </w:rPr>
          <w:t>kevin.zylstra@hotmail.com</w:t>
        </w:r>
      </w:hyperlink>
    </w:p>
    <w:p w:rsidR="000960A3" w:rsidRDefault="000960A3" w:rsidP="00785B11">
      <w:pPr>
        <w:pStyle w:val="Address1"/>
        <w:framePr w:w="1741" w:h="1486" w:hRule="exact" w:wrap="notBeside" w:x="8641" w:y="1186"/>
      </w:pPr>
    </w:p>
    <w:p w:rsidR="000960A3" w:rsidRDefault="000960A3" w:rsidP="00785B11">
      <w:pPr>
        <w:pStyle w:val="Address1"/>
        <w:framePr w:w="1741" w:h="1486" w:hRule="exact" w:wrap="notBeside" w:x="8641" w:y="1186"/>
      </w:pPr>
      <w:r>
        <w:t>Phone Number:</w:t>
      </w:r>
    </w:p>
    <w:p w:rsidR="000960A3" w:rsidRDefault="009D1507" w:rsidP="00785B11">
      <w:pPr>
        <w:pStyle w:val="Address1"/>
        <w:framePr w:w="1741" w:h="1486" w:hRule="exact" w:wrap="notBeside" w:x="8641" w:y="1186"/>
      </w:pPr>
      <w:r>
        <w:t>(507) 442-8332</w:t>
      </w:r>
    </w:p>
    <w:p w:rsidR="004A616F" w:rsidRDefault="004A616F" w:rsidP="00785B11">
      <w:pPr>
        <w:pStyle w:val="Address1"/>
        <w:framePr w:w="1741" w:h="1486" w:hRule="exact" w:wrap="notBeside" w:x="8641" w:y="1186"/>
      </w:pPr>
    </w:p>
    <w:p w:rsidR="000960A3" w:rsidRDefault="000960A3">
      <w:pPr>
        <w:pStyle w:val="Name"/>
        <w:rPr>
          <w:color w:val="0070C0"/>
        </w:rPr>
      </w:pPr>
      <w:r>
        <w:rPr>
          <w:color w:val="0070C0"/>
        </w:rPr>
        <w:t>Kevin Zylstra</w:t>
      </w:r>
    </w:p>
    <w:tbl>
      <w:tblPr>
        <w:tblW w:w="0" w:type="auto"/>
        <w:tblLayout w:type="fixed"/>
        <w:tblLook w:val="0000"/>
      </w:tblPr>
      <w:tblGrid>
        <w:gridCol w:w="2160"/>
        <w:gridCol w:w="6667"/>
      </w:tblGrid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0960A3" w:rsidRDefault="000960A3" w:rsidP="00F2222B">
            <w:pPr>
              <w:pStyle w:val="Objective"/>
              <w:spacing w:after="40" w:line="240" w:lineRule="auto"/>
            </w:pPr>
            <w:r>
              <w:t xml:space="preserve">Continue career and education </w:t>
            </w:r>
            <w:r w:rsidR="00F2222B">
              <w:t xml:space="preserve">in </w:t>
            </w:r>
            <w:r w:rsidR="000903A9">
              <w:t xml:space="preserve">engineering and </w:t>
            </w:r>
            <w:r>
              <w:t>management.</w:t>
            </w: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Experience</w:t>
            </w:r>
          </w:p>
        </w:tc>
        <w:tc>
          <w:tcPr>
            <w:tcW w:w="6667" w:type="dxa"/>
          </w:tcPr>
          <w:p w:rsidR="00A36A32" w:rsidRDefault="00C12AE2" w:rsidP="00A36A32">
            <w:pPr>
              <w:pStyle w:val="CompanyNameOne"/>
            </w:pPr>
            <w:r>
              <w:t>1/2009 – 11/2012</w:t>
            </w:r>
            <w:r w:rsidR="00A36A32">
              <w:tab/>
              <w:t>AES</w:t>
            </w:r>
            <w:r w:rsidR="00D83C55">
              <w:t xml:space="preserve"> Wind Generation</w:t>
            </w:r>
            <w:r w:rsidR="00A36A32">
              <w:tab/>
              <w:t>Lake Benton, MN</w:t>
            </w:r>
          </w:p>
          <w:p w:rsidR="00A36A32" w:rsidRDefault="00606444" w:rsidP="00A36A32">
            <w:pPr>
              <w:pStyle w:val="JobTitle"/>
              <w:spacing w:line="240" w:lineRule="auto"/>
            </w:pPr>
            <w:r>
              <w:t xml:space="preserve">Wind Turbine Generator </w:t>
            </w:r>
            <w:r w:rsidR="00A36A32">
              <w:t>Performance Engineer</w:t>
            </w:r>
          </w:p>
          <w:p w:rsidR="006622AA" w:rsidRDefault="009B4861" w:rsidP="00103793">
            <w:pPr>
              <w:pStyle w:val="Achievement"/>
              <w:spacing w:line="240" w:lineRule="auto"/>
            </w:pPr>
            <w:r>
              <w:t xml:space="preserve">Coordinated </w:t>
            </w:r>
            <w:r w:rsidR="006622AA">
              <w:t>blade remediation project to repair leading edge erosion and wet balsa wood caused by cracks in max chord area.</w:t>
            </w:r>
          </w:p>
          <w:p w:rsidR="00B839C3" w:rsidRDefault="00B839C3" w:rsidP="006622AA">
            <w:pPr>
              <w:pStyle w:val="Achievement"/>
              <w:spacing w:line="240" w:lineRule="auto"/>
            </w:pPr>
            <w:r>
              <w:t xml:space="preserve">Analyzed conversion of </w:t>
            </w:r>
            <w:proofErr w:type="spellStart"/>
            <w:r>
              <w:t>Zond</w:t>
            </w:r>
            <w:proofErr w:type="spellEnd"/>
            <w:r>
              <w:t xml:space="preserve"> Z48 turbines to </w:t>
            </w:r>
            <w:proofErr w:type="spellStart"/>
            <w:r>
              <w:t>Zond</w:t>
            </w:r>
            <w:proofErr w:type="spellEnd"/>
            <w:r>
              <w:t xml:space="preserve"> Z50 turbines </w:t>
            </w:r>
            <w:r w:rsidR="006622AA">
              <w:t>by extending blade tips 1 meter.</w:t>
            </w:r>
          </w:p>
          <w:p w:rsidR="006622AA" w:rsidRDefault="006622AA" w:rsidP="006622AA">
            <w:pPr>
              <w:pStyle w:val="Achievement"/>
              <w:spacing w:line="240" w:lineRule="auto"/>
            </w:pPr>
            <w:r>
              <w:t>Supported the company-wide implementation of Work Management (Origination, Prioritization, Planning, Scheduling, Execution, and Close Out)</w:t>
            </w:r>
            <w:r w:rsidR="004C2746">
              <w:t>.</w:t>
            </w:r>
          </w:p>
          <w:p w:rsidR="00B839C3" w:rsidRDefault="00B839C3" w:rsidP="00103793">
            <w:pPr>
              <w:pStyle w:val="Achievement"/>
              <w:spacing w:line="240" w:lineRule="auto"/>
            </w:pPr>
            <w:r>
              <w:t>Facilitated Root Cause Analysis (RCA) as trained by the Reliability Center I</w:t>
            </w:r>
            <w:r w:rsidR="006622AA">
              <w:t>nstitute using PROACT software on a broken main</w:t>
            </w:r>
            <w:r w:rsidR="008D235B">
              <w:t xml:space="preserve"> </w:t>
            </w:r>
            <w:r w:rsidR="006622AA">
              <w:t>shaft</w:t>
            </w:r>
            <w:r w:rsidR="008D235B">
              <w:t xml:space="preserve"> and blade lattice tower collisions.</w:t>
            </w:r>
          </w:p>
          <w:p w:rsidR="006622AA" w:rsidRDefault="006622AA" w:rsidP="00103793">
            <w:pPr>
              <w:pStyle w:val="Achievement"/>
              <w:spacing w:line="240" w:lineRule="auto"/>
            </w:pPr>
            <w:r>
              <w:t>Participated in Safety Investigations including dropped tools.</w:t>
            </w:r>
          </w:p>
          <w:p w:rsidR="00F03F93" w:rsidRDefault="00AD38D0" w:rsidP="00103793">
            <w:pPr>
              <w:pStyle w:val="Achievement"/>
              <w:spacing w:line="240" w:lineRule="auto"/>
            </w:pPr>
            <w:r>
              <w:t>Trained and f</w:t>
            </w:r>
            <w:r w:rsidR="0098763D">
              <w:t xml:space="preserve">acilitated </w:t>
            </w:r>
            <w:r w:rsidR="00E326BD">
              <w:t xml:space="preserve">Asset Management Framework (AMF) </w:t>
            </w:r>
            <w:r w:rsidR="00F03F93">
              <w:t>based on PAS 55-1</w:t>
            </w:r>
            <w:r w:rsidR="00E120AE">
              <w:t>:</w:t>
            </w:r>
            <w:r w:rsidR="00F03F93">
              <w:t>2008</w:t>
            </w:r>
          </w:p>
          <w:p w:rsidR="001D4A32" w:rsidRDefault="001D4A32" w:rsidP="00103793">
            <w:pPr>
              <w:pStyle w:val="Achievement"/>
              <w:spacing w:line="240" w:lineRule="auto"/>
            </w:pPr>
            <w:r>
              <w:t>Upgraded revenue meter data collection by extending Ethernet to</w:t>
            </w:r>
            <w:r w:rsidR="0098763D">
              <w:t xml:space="preserve"> remote interconnects, </w:t>
            </w:r>
            <w:r>
              <w:t>installing Elster Alpha A3</w:t>
            </w:r>
            <w:r w:rsidR="00793B69">
              <w:t xml:space="preserve"> meters</w:t>
            </w:r>
            <w:r w:rsidR="0098763D">
              <w:t>,</w:t>
            </w:r>
            <w:r>
              <w:t xml:space="preserve"> </w:t>
            </w:r>
            <w:r w:rsidR="00793B69">
              <w:t xml:space="preserve">and programming </w:t>
            </w:r>
            <w:r w:rsidR="00EA46B6">
              <w:t xml:space="preserve">and reading </w:t>
            </w:r>
            <w:r w:rsidR="0002111D">
              <w:t xml:space="preserve">meters </w:t>
            </w:r>
            <w:r w:rsidR="00793B69">
              <w:t xml:space="preserve">with </w:t>
            </w:r>
            <w:proofErr w:type="spellStart"/>
            <w:r>
              <w:t>Elster</w:t>
            </w:r>
            <w:proofErr w:type="spellEnd"/>
            <w:r>
              <w:t xml:space="preserve"> </w:t>
            </w:r>
            <w:proofErr w:type="spellStart"/>
            <w:r>
              <w:t>MeterCat</w:t>
            </w:r>
            <w:proofErr w:type="spellEnd"/>
            <w:r>
              <w:t xml:space="preserve"> software.</w:t>
            </w:r>
          </w:p>
          <w:p w:rsidR="00514428" w:rsidRDefault="00514428" w:rsidP="00103793">
            <w:pPr>
              <w:pStyle w:val="Achievement"/>
              <w:spacing w:line="240" w:lineRule="auto"/>
            </w:pPr>
            <w:r>
              <w:t xml:space="preserve">Implemented Statistical Process Control on OSI PI tags to identify turbines with statistically </w:t>
            </w:r>
            <w:r w:rsidR="00D22385">
              <w:t>different component temperatures</w:t>
            </w:r>
            <w:r w:rsidR="0002111D">
              <w:t xml:space="preserve"> and voltages</w:t>
            </w:r>
            <w:r>
              <w:t xml:space="preserve">. </w:t>
            </w:r>
          </w:p>
          <w:p w:rsidR="001C4E58" w:rsidRDefault="001C4E58" w:rsidP="00103793">
            <w:pPr>
              <w:pStyle w:val="Achievement"/>
              <w:spacing w:line="240" w:lineRule="auto"/>
            </w:pPr>
            <w:r>
              <w:t xml:space="preserve">Contributed to </w:t>
            </w:r>
            <w:r w:rsidR="00282EAF">
              <w:t xml:space="preserve">the documenting of Best Practices for blades, rotors, gearboxes, generators, yaw systems, and pad mount </w:t>
            </w:r>
            <w:r w:rsidR="00514428">
              <w:t>transformers.</w:t>
            </w:r>
            <w:r w:rsidR="00F362DB">
              <w:t xml:space="preserve"> </w:t>
            </w:r>
          </w:p>
          <w:p w:rsidR="0062192E" w:rsidRDefault="00D22385" w:rsidP="00D22385">
            <w:pPr>
              <w:pStyle w:val="Achievement"/>
              <w:spacing w:line="240" w:lineRule="auto"/>
            </w:pPr>
            <w:r>
              <w:t xml:space="preserve">Researched and monitored the conversion of Castrol A320 to AMSOIL PTN </w:t>
            </w:r>
            <w:r w:rsidR="00EA46B6">
              <w:t xml:space="preserve">gearbox lubricant and justified the purchase of </w:t>
            </w:r>
            <w:r w:rsidR="0091202F">
              <w:t>a Sage Oil Vac</w:t>
            </w:r>
            <w:r w:rsidR="00EA46B6">
              <w:t>.</w:t>
            </w:r>
          </w:p>
          <w:p w:rsidR="000960A3" w:rsidRDefault="00AD38D0" w:rsidP="000D5CB9">
            <w:pPr>
              <w:pStyle w:val="Achievement"/>
              <w:spacing w:line="240" w:lineRule="auto"/>
            </w:pPr>
            <w:r>
              <w:t>Trained and facilitated AES Performance Excellence (APEX) focu</w:t>
            </w:r>
            <w:r w:rsidR="00E326BD">
              <w:t xml:space="preserve">sing on </w:t>
            </w:r>
            <w:r>
              <w:t>Availability and Operating Efficiency</w:t>
            </w:r>
            <w:r w:rsidR="00E326BD">
              <w:t xml:space="preserve"> using </w:t>
            </w:r>
            <w:r w:rsidR="006622AA">
              <w:t>Plan Do Check Act, Brainstorming, Fishbone,</w:t>
            </w:r>
            <w:r w:rsidR="008D235B">
              <w:t xml:space="preserve"> SIPOC, Pareto, </w:t>
            </w:r>
            <w:proofErr w:type="gramStart"/>
            <w:r w:rsidR="008D235B">
              <w:t>Prioritization</w:t>
            </w:r>
            <w:proofErr w:type="gramEnd"/>
            <w:r w:rsidR="008D235B">
              <w:t xml:space="preserve"> Matrix</w:t>
            </w:r>
            <w:r w:rsidR="000D5CB9">
              <w:t>.</w:t>
            </w:r>
            <w:r>
              <w:t xml:space="preserve"> </w:t>
            </w:r>
          </w:p>
        </w:tc>
      </w:tr>
      <w:tr w:rsidR="00FD6832">
        <w:tc>
          <w:tcPr>
            <w:tcW w:w="2160" w:type="dxa"/>
          </w:tcPr>
          <w:p w:rsidR="00FD6832" w:rsidRDefault="00FD6832">
            <w:pPr>
              <w:pStyle w:val="SectionTitle"/>
            </w:pPr>
          </w:p>
        </w:tc>
        <w:tc>
          <w:tcPr>
            <w:tcW w:w="6667" w:type="dxa"/>
          </w:tcPr>
          <w:p w:rsidR="00FD6832" w:rsidRDefault="00FD6832" w:rsidP="00FD6832">
            <w:pPr>
              <w:pStyle w:val="CompanyNameOne"/>
            </w:pPr>
            <w:r>
              <w:t>3/2008 – 11/2008</w:t>
            </w:r>
            <w:r>
              <w:tab/>
              <w:t>Gorter's Clay &amp; Dairy Equipment</w:t>
            </w:r>
            <w:r>
              <w:tab/>
              <w:t>Pipestone, MN</w:t>
            </w:r>
          </w:p>
          <w:p w:rsidR="00FD6832" w:rsidRDefault="00FD6832" w:rsidP="00FD6832">
            <w:pPr>
              <w:pStyle w:val="JobTitle"/>
              <w:spacing w:line="240" w:lineRule="auto"/>
            </w:pPr>
            <w:r>
              <w:t>Project Coordinator</w:t>
            </w:r>
          </w:p>
          <w:p w:rsidR="00FD6832" w:rsidRDefault="00FD6832" w:rsidP="00FD6832">
            <w:pPr>
              <w:pStyle w:val="Achievement"/>
              <w:spacing w:line="240" w:lineRule="auto"/>
            </w:pPr>
            <w:r>
              <w:t>Designed robotic milking facilities and equipment to customer and vendor specifications using AutoCad.</w:t>
            </w:r>
          </w:p>
          <w:p w:rsidR="00FD6832" w:rsidRDefault="00693DF5" w:rsidP="00FD6832">
            <w:pPr>
              <w:pStyle w:val="Achievement"/>
              <w:spacing w:line="240" w:lineRule="auto"/>
            </w:pPr>
            <w:r>
              <w:t>Prepared written proposals for</w:t>
            </w:r>
            <w:r w:rsidR="00FD6832">
              <w:t xml:space="preserve"> customers as </w:t>
            </w:r>
            <w:r>
              <w:t xml:space="preserve">a </w:t>
            </w:r>
            <w:r w:rsidR="00FD6832">
              <w:t>general contractor for construction and installation of robotic milking facilities and equipment.</w:t>
            </w:r>
          </w:p>
          <w:p w:rsidR="00FD6832" w:rsidRDefault="00FD6832" w:rsidP="00FD6832">
            <w:pPr>
              <w:pStyle w:val="Achievement"/>
              <w:spacing w:line="240" w:lineRule="auto"/>
            </w:pPr>
            <w:r>
              <w:t>Installed and serviced robotic milking equipment.</w:t>
            </w:r>
          </w:p>
          <w:p w:rsidR="008D235B" w:rsidRDefault="008D235B" w:rsidP="008D235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</w:pPr>
          </w:p>
          <w:p w:rsidR="008D235B" w:rsidRDefault="008D235B" w:rsidP="008D235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</w:pPr>
          </w:p>
          <w:p w:rsidR="00F2222B" w:rsidRDefault="00F2222B" w:rsidP="008D235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</w:pPr>
          </w:p>
          <w:p w:rsidR="008D235B" w:rsidRDefault="008D235B" w:rsidP="008D235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</w:pPr>
          </w:p>
        </w:tc>
      </w:tr>
      <w:tr w:rsidR="00FD6832">
        <w:tc>
          <w:tcPr>
            <w:tcW w:w="2160" w:type="dxa"/>
          </w:tcPr>
          <w:p w:rsidR="00FD6832" w:rsidRDefault="00FD6832">
            <w:pPr>
              <w:pStyle w:val="SectionTitle"/>
            </w:pPr>
          </w:p>
        </w:tc>
        <w:tc>
          <w:tcPr>
            <w:tcW w:w="6667" w:type="dxa"/>
          </w:tcPr>
          <w:p w:rsidR="00F41524" w:rsidRDefault="00F41524" w:rsidP="00F41524">
            <w:pPr>
              <w:pStyle w:val="CompanyNameOne"/>
            </w:pPr>
            <w:r>
              <w:t>6/2004 – 9/2007</w:t>
            </w:r>
            <w:r>
              <w:tab/>
              <w:t>Sara Lee Foods</w:t>
            </w:r>
            <w:r>
              <w:tab/>
            </w:r>
            <w:smartTag w:uri="urn:schemas-microsoft-com:office:smarttags" w:element="City">
              <w:smartTag w:uri="urn:schemas-microsoft-com:office:smarttags" w:element="place">
                <w:r>
                  <w:t>Chandler</w:t>
                </w:r>
              </w:smartTag>
            </w:smartTag>
            <w:r>
              <w:t>, MN</w:t>
            </w:r>
          </w:p>
          <w:p w:rsidR="00F41524" w:rsidRDefault="00F41524" w:rsidP="00F41524">
            <w:pPr>
              <w:pStyle w:val="JobTitle"/>
              <w:spacing w:line="240" w:lineRule="auto"/>
            </w:pPr>
            <w:r>
              <w:t>Engineering / Maintenance Manager</w:t>
            </w:r>
          </w:p>
          <w:p w:rsidR="00F41524" w:rsidRDefault="00F41524" w:rsidP="00F41524">
            <w:pPr>
              <w:pStyle w:val="Achievement"/>
            </w:pPr>
            <w:r>
              <w:t>Performed engineering and project management in a $1,200,000 plant expansion.</w:t>
            </w:r>
          </w:p>
          <w:p w:rsidR="00F41524" w:rsidRDefault="00F41524" w:rsidP="00F41524">
            <w:pPr>
              <w:pStyle w:val="Achievement"/>
              <w:spacing w:line="240" w:lineRule="auto"/>
            </w:pPr>
            <w:r>
              <w:t>Developed key proce</w:t>
            </w:r>
            <w:r w:rsidR="00227F5F">
              <w:t>ss indicators for Performance Management in a Total Productive Maintenance</w:t>
            </w:r>
            <w:r>
              <w:t xml:space="preserve"> </w:t>
            </w:r>
            <w:r w:rsidR="00227F5F">
              <w:t xml:space="preserve">program </w:t>
            </w:r>
            <w:r>
              <w:t>that included Equipment Strategy, Preventative Maintenance, Autonomous Maintenance, Maintenance Planning, Maintenance Purchasing and Capital Spending, Utilities, and Waste Water Treatment.</w:t>
            </w:r>
          </w:p>
          <w:p w:rsidR="00F41524" w:rsidRDefault="00F41524" w:rsidP="008D235B">
            <w:pPr>
              <w:pStyle w:val="Achievement"/>
              <w:spacing w:line="240" w:lineRule="auto"/>
            </w:pPr>
            <w:r>
              <w:t>Performed 5S activities in maintenance facilities, maintenance personnel, and maintenance processes.</w:t>
            </w: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</w:p>
        </w:tc>
        <w:tc>
          <w:tcPr>
            <w:tcW w:w="6667" w:type="dxa"/>
          </w:tcPr>
          <w:p w:rsidR="000960A3" w:rsidRDefault="00D22385">
            <w:pPr>
              <w:pStyle w:val="CompanyNameOne"/>
            </w:pPr>
            <w:r>
              <w:t>2/2003 – 6/2004</w:t>
            </w:r>
            <w:r>
              <w:tab/>
              <w:t>Sara Lee Food</w:t>
            </w:r>
            <w:r w:rsidR="000960A3">
              <w:tab/>
              <w:t>Chandler, MN</w:t>
            </w:r>
          </w:p>
          <w:p w:rsidR="000960A3" w:rsidRDefault="000960A3">
            <w:pPr>
              <w:pStyle w:val="JobTitle"/>
              <w:spacing w:line="240" w:lineRule="auto"/>
            </w:pPr>
            <w:r>
              <w:t>Plant Change Agent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Led the rollout and implementation of the Sara Lee Foods Lean Manufacturing program that resulted in a $1,000,000 or 5% reduction in the cost of goods produced in the first year.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Conducted and facilitated Lean Manufacturing activities, training sessions, and workshops that included Value Stream Mapping, OEE, 5S, Standardized Operations, Level Scheduling, and Idea and Plan Tracking.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Implemented the first electronic Heijunka Box scheduling tool in Sara Lee Foods.</w:t>
            </w:r>
          </w:p>
          <w:p w:rsidR="00D227BE" w:rsidRDefault="000960A3" w:rsidP="00F41524">
            <w:pPr>
              <w:pStyle w:val="Achievement"/>
              <w:spacing w:line="240" w:lineRule="auto"/>
            </w:pPr>
            <w:r>
              <w:t>Coached, mentored, and trained managers, supervisors, and operators on best demonstrated manufacturing policies, practices, and procedures.</w:t>
            </w:r>
          </w:p>
        </w:tc>
      </w:tr>
      <w:tr w:rsidR="000960A3">
        <w:tc>
          <w:tcPr>
            <w:tcW w:w="2160" w:type="dxa"/>
          </w:tcPr>
          <w:p w:rsidR="000960A3" w:rsidRDefault="000960A3"/>
        </w:tc>
        <w:tc>
          <w:tcPr>
            <w:tcW w:w="6667" w:type="dxa"/>
          </w:tcPr>
          <w:p w:rsidR="000960A3" w:rsidRDefault="000960A3">
            <w:pPr>
              <w:pStyle w:val="CompanyNameOne"/>
            </w:pPr>
            <w:r>
              <w:t>2/2002 – 2/2003</w:t>
            </w:r>
            <w:r>
              <w:tab/>
              <w:t>Sara Lee Foods</w:t>
            </w:r>
            <w:r>
              <w:tab/>
            </w:r>
            <w:smartTag w:uri="urn:schemas-microsoft-com:office:smarttags" w:element="City">
              <w:smartTag w:uri="urn:schemas-microsoft-com:office:smarttags" w:element="place">
                <w:r>
                  <w:t>Chandler</w:t>
                </w:r>
              </w:smartTag>
            </w:smartTag>
            <w:r>
              <w:t>, MN</w:t>
            </w:r>
          </w:p>
          <w:p w:rsidR="000960A3" w:rsidRDefault="000960A3">
            <w:pPr>
              <w:pStyle w:val="JobTitle"/>
              <w:spacing w:line="240" w:lineRule="auto"/>
            </w:pPr>
            <w:r>
              <w:t>Cost Accountant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Wrote procedures and work instructions for inventory transactions and trained employees in the receiving and shipping departments to perform inventory transactions.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Analyzed, designed, developed, and implemented cycle count procedures and work instructions utilizing electronic data collection and data storage.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Created and updated inventory control records and standard cost records for new and existing products.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Assisted in the budgeting process and the overhead allocation process.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Performed period end inventory adjustments and transactions.</w:t>
            </w:r>
          </w:p>
        </w:tc>
      </w:tr>
      <w:tr w:rsidR="000960A3">
        <w:tc>
          <w:tcPr>
            <w:tcW w:w="2160" w:type="dxa"/>
          </w:tcPr>
          <w:p w:rsidR="000960A3" w:rsidRDefault="000960A3"/>
        </w:tc>
        <w:tc>
          <w:tcPr>
            <w:tcW w:w="6667" w:type="dxa"/>
          </w:tcPr>
          <w:p w:rsidR="000960A3" w:rsidRDefault="000960A3">
            <w:pPr>
              <w:pStyle w:val="CompanyNameOne"/>
            </w:pPr>
            <w:r>
              <w:t>3/2001 – 8/2001</w:t>
            </w:r>
            <w:r>
              <w:tab/>
              <w:t>Bay Technology Group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0960A3" w:rsidRDefault="000960A3">
            <w:pPr>
              <w:pStyle w:val="JobTitle"/>
            </w:pPr>
            <w:r>
              <w:t>Technical Database Consultant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Administered security for Microsoft SQL 7.0 and Oracle 8i databases.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Administered backup and recovery for Microsoft SQL 7.0 and Oracle 8i databases.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Configured Windows NT operating systems for Microsoft SQL 7.0 and Oracle 8i databases.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Developed queries, scripts, and stored procedures for Microsoft SQL 7.0 and Oracle 8i databases.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Tuned Microsoft SQL 7.0 and Oracle 8i databases using Microsoft Query Analyzer and Oracle Tuning Expert.</w:t>
            </w:r>
          </w:p>
          <w:p w:rsidR="000960A3" w:rsidRDefault="000960A3">
            <w:pPr>
              <w:pStyle w:val="Achievement"/>
              <w:spacing w:line="240" w:lineRule="auto"/>
            </w:pPr>
            <w:r>
              <w:t>Analyzed, designed, developed, and implemented billing and payment databases and processes for an e-business.</w:t>
            </w:r>
          </w:p>
          <w:p w:rsidR="00D71590" w:rsidRDefault="000960A3" w:rsidP="00D227BE">
            <w:pPr>
              <w:pStyle w:val="Achievement"/>
            </w:pPr>
            <w:r>
              <w:t>Analyzed internet-initiated automated-clearing-house billing and payment transactions for an e-business.</w:t>
            </w: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F41524" w:rsidRDefault="00F41524" w:rsidP="00F41524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0960A3">
        <w:tc>
          <w:tcPr>
            <w:tcW w:w="2160" w:type="dxa"/>
          </w:tcPr>
          <w:p w:rsidR="000960A3" w:rsidRDefault="000960A3"/>
        </w:tc>
        <w:tc>
          <w:tcPr>
            <w:tcW w:w="6667" w:type="dxa"/>
          </w:tcPr>
          <w:p w:rsidR="000960A3" w:rsidRDefault="000960A3">
            <w:pPr>
              <w:pStyle w:val="CompanyNameOne"/>
            </w:pPr>
            <w:r>
              <w:t>4/1998 – 11/1999</w:t>
            </w:r>
            <w:r>
              <w:tab/>
              <w:t>Fey Industries</w:t>
            </w:r>
            <w:r>
              <w:tab/>
              <w:t>Edgerton, MN</w:t>
            </w:r>
          </w:p>
          <w:p w:rsidR="000960A3" w:rsidRDefault="000960A3">
            <w:pPr>
              <w:pStyle w:val="JobTitle"/>
            </w:pPr>
            <w:r>
              <w:t>Engineering Manager</w:t>
            </w:r>
          </w:p>
          <w:p w:rsidR="000960A3" w:rsidRDefault="000960A3">
            <w:pPr>
              <w:pStyle w:val="Achievement"/>
            </w:pPr>
            <w:r>
              <w:t>Reported directly to president.</w:t>
            </w:r>
          </w:p>
          <w:p w:rsidR="000960A3" w:rsidRDefault="000960A3">
            <w:pPr>
              <w:pStyle w:val="Achievement"/>
            </w:pPr>
            <w:r>
              <w:t>Managed and supervised the tool &amp; die, equipment development, quality assurance, and production control departments, which included four engineers, one supervisor, two team leaders, four CNC machinists, and nine technicians.</w:t>
            </w:r>
          </w:p>
          <w:p w:rsidR="000960A3" w:rsidRDefault="000960A3">
            <w:pPr>
              <w:pStyle w:val="Achievement"/>
            </w:pPr>
            <w:r>
              <w:t>Created online reports using Microsoft Excel and Microsoft Query with data in ERP system on AS/400 for departments, work centers, and machines.</w:t>
            </w:r>
          </w:p>
          <w:p w:rsidR="000960A3" w:rsidRDefault="000960A3">
            <w:pPr>
              <w:pStyle w:val="Achievement"/>
            </w:pPr>
            <w:r>
              <w:t>Developed measurement systems around the following business indicators:  strategic planning, safety and security, employee involvement, operational excellence, customer satisfaction, and financial performance.</w:t>
            </w:r>
          </w:p>
          <w:p w:rsidR="000960A3" w:rsidRDefault="000960A3">
            <w:pPr>
              <w:pStyle w:val="Achievement"/>
            </w:pPr>
            <w:r>
              <w:t>Benchmarked and implemented best-in-class continuous process improvement system and internal supply chain management system.</w:t>
            </w:r>
          </w:p>
          <w:p w:rsidR="000960A3" w:rsidRDefault="000960A3" w:rsidP="00F41524">
            <w:pPr>
              <w:pStyle w:val="Achievement"/>
            </w:pPr>
            <w:r>
              <w:t>Replaced employee appraisal system with employee alignment system focused on customer satisfaction.</w:t>
            </w:r>
          </w:p>
        </w:tc>
      </w:tr>
      <w:tr w:rsidR="000960A3">
        <w:tc>
          <w:tcPr>
            <w:tcW w:w="2160" w:type="dxa"/>
          </w:tcPr>
          <w:p w:rsidR="000960A3" w:rsidRDefault="000960A3"/>
        </w:tc>
        <w:tc>
          <w:tcPr>
            <w:tcW w:w="6667" w:type="dxa"/>
          </w:tcPr>
          <w:p w:rsidR="000960A3" w:rsidRDefault="000960A3">
            <w:pPr>
              <w:pStyle w:val="CompanyName"/>
            </w:pPr>
            <w:r>
              <w:t>1/1994 – 3/1998</w:t>
            </w:r>
            <w:r>
              <w:tab/>
              <w:t>Fey Industries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Edgerton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MN</w:t>
                </w:r>
              </w:smartTag>
            </w:smartTag>
          </w:p>
          <w:p w:rsidR="000960A3" w:rsidRDefault="000960A3">
            <w:pPr>
              <w:pStyle w:val="JobTitle"/>
            </w:pPr>
            <w:r>
              <w:t>Industrial Engineer</w:t>
            </w:r>
          </w:p>
          <w:p w:rsidR="000960A3" w:rsidRDefault="000960A3">
            <w:pPr>
              <w:pStyle w:val="Achievement"/>
            </w:pPr>
            <w:r>
              <w:t>Reported directly to production manager.</w:t>
            </w:r>
          </w:p>
          <w:p w:rsidR="000960A3" w:rsidRDefault="000960A3">
            <w:pPr>
              <w:pStyle w:val="Achievement"/>
            </w:pPr>
            <w:r>
              <w:t>Supervised the production control department, which included one engineer and one summer intern.</w:t>
            </w:r>
          </w:p>
          <w:p w:rsidR="000960A3" w:rsidRDefault="000960A3">
            <w:pPr>
              <w:pStyle w:val="Achievement"/>
            </w:pPr>
            <w:r>
              <w:t>Analyzed dielectric sealing and thermoforming processes and identified and controlled equipment and tooling variables that effected product quality.</w:t>
            </w:r>
          </w:p>
          <w:p w:rsidR="000960A3" w:rsidRDefault="000960A3">
            <w:pPr>
              <w:pStyle w:val="Achievement"/>
            </w:pPr>
            <w:r>
              <w:t>Documented and evaluated factory and office workflow.</w:t>
            </w:r>
          </w:p>
          <w:p w:rsidR="000960A3" w:rsidRDefault="000960A3">
            <w:pPr>
              <w:pStyle w:val="Achievement"/>
            </w:pPr>
            <w:r>
              <w:t>Improved factory layout.</w:t>
            </w:r>
          </w:p>
          <w:p w:rsidR="000960A3" w:rsidRDefault="000960A3">
            <w:pPr>
              <w:pStyle w:val="Achievement"/>
            </w:pPr>
            <w:r>
              <w:t>Selected and implemented product configurator in ERP system as part of an AS/400 software team.</w:t>
            </w: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0960A3" w:rsidRDefault="000960A3">
            <w:pPr>
              <w:pStyle w:val="Institution"/>
            </w:pPr>
            <w:r>
              <w:t>1/2000 – 5/2001</w:t>
            </w:r>
            <w:r>
              <w:tab/>
              <w:t>Dakota State University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0960A3" w:rsidRDefault="000960A3">
            <w:pPr>
              <w:pStyle w:val="Achievement"/>
            </w:pPr>
            <w:r>
              <w:t>M.S., Information Systems, GPA 4.00</w:t>
            </w:r>
          </w:p>
          <w:p w:rsidR="00D227BE" w:rsidRDefault="00D227BE" w:rsidP="00D227BE">
            <w:pPr>
              <w:pStyle w:val="Institution"/>
            </w:pPr>
            <w:r>
              <w:t>8/1989 – 12/1993</w:t>
            </w:r>
            <w:r>
              <w:tab/>
            </w:r>
            <w:smartTag w:uri="urn:schemas-microsoft-com:office:smarttags" w:element="PlaceName">
              <w:r>
                <w:t>South Dakota</w:t>
              </w:r>
            </w:smartTag>
            <w:r>
              <w:t xml:space="preserve"> </w:t>
            </w:r>
            <w:smartTag w:uri="urn:schemas-microsoft-com:office:smarttags" w:element="PlaceType">
              <w:r>
                <w:t>School</w:t>
              </w:r>
            </w:smartTag>
            <w:r>
              <w:t xml:space="preserve"> of Mines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Rapid City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SD</w:t>
                </w:r>
              </w:smartTag>
            </w:smartTag>
          </w:p>
          <w:p w:rsidR="00F41524" w:rsidRDefault="00D227BE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B.S., Industrial Engineering, GPA 3.90</w:t>
            </w: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smartTag w:uri="urn:schemas-microsoft-com:office:smarttags" w:element="place">
              <w:r>
                <w:t>Mission</w:t>
              </w:r>
            </w:smartTag>
            <w:r>
              <w:t xml:space="preserve"> Statement</w:t>
            </w:r>
          </w:p>
        </w:tc>
        <w:tc>
          <w:tcPr>
            <w:tcW w:w="6667" w:type="dxa"/>
          </w:tcPr>
          <w:p w:rsidR="000960A3" w:rsidRDefault="000960A3"/>
          <w:p w:rsidR="000960A3" w:rsidRDefault="000960A3">
            <w:r>
              <w:t xml:space="preserve">My mission is to serve God and make a positive difference in the lives of other people.  </w:t>
            </w:r>
          </w:p>
          <w:p w:rsidR="000960A3" w:rsidRDefault="000960A3"/>
          <w:p w:rsidR="000960A3" w:rsidRDefault="000960A3">
            <w:bookmarkStart w:id="0" w:name="OLE_LINK1"/>
            <w:r>
              <w:t>In order to fulfill this mission these work principles are important:</w:t>
            </w:r>
          </w:p>
          <w:p w:rsidR="000960A3" w:rsidRDefault="000960A3">
            <w:pPr>
              <w:pStyle w:val="Achievement"/>
              <w:numPr>
                <w:ilvl w:val="0"/>
                <w:numId w:val="0"/>
              </w:numPr>
            </w:pPr>
          </w:p>
          <w:p w:rsidR="000960A3" w:rsidRDefault="000960A3">
            <w:pPr>
              <w:pStyle w:val="Achievement"/>
            </w:pPr>
            <w:r>
              <w:t>I focus on continuous improvement.</w:t>
            </w:r>
          </w:p>
          <w:p w:rsidR="000960A3" w:rsidRDefault="000960A3">
            <w:pPr>
              <w:pStyle w:val="Achievement"/>
            </w:pPr>
            <w:r>
              <w:t>I exceed the expectations of customers.</w:t>
            </w:r>
          </w:p>
          <w:p w:rsidR="000960A3" w:rsidRDefault="000960A3">
            <w:pPr>
              <w:pStyle w:val="Achievement"/>
            </w:pPr>
            <w:r>
              <w:t>I share a common purpose.</w:t>
            </w:r>
          </w:p>
          <w:p w:rsidR="000960A3" w:rsidRDefault="000960A3">
            <w:pPr>
              <w:pStyle w:val="Achievement"/>
            </w:pPr>
            <w:r>
              <w:t>I demonstrate respect for and trust in other people.</w:t>
            </w:r>
          </w:p>
          <w:p w:rsidR="000960A3" w:rsidRDefault="000960A3">
            <w:pPr>
              <w:pStyle w:val="Achievement"/>
            </w:pPr>
            <w:r>
              <w:t>I communicate honestly and openly.</w:t>
            </w:r>
          </w:p>
          <w:p w:rsidR="000960A3" w:rsidRDefault="000960A3">
            <w:pPr>
              <w:pStyle w:val="Achievement"/>
            </w:pPr>
            <w:r>
              <w:t>I maintain high standards of excellence.</w:t>
            </w:r>
          </w:p>
          <w:p w:rsidR="000960A3" w:rsidRDefault="000960A3" w:rsidP="00D227BE">
            <w:pPr>
              <w:pStyle w:val="Achievement"/>
            </w:pPr>
            <w:r>
              <w:t>I help other people develop and grow.</w:t>
            </w:r>
            <w:bookmarkEnd w:id="0"/>
          </w:p>
          <w:p w:rsidR="00155D4A" w:rsidRDefault="00155D4A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155D4A" w:rsidRDefault="00155D4A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155D4A" w:rsidRDefault="00155D4A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155D4A" w:rsidRDefault="00155D4A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155D4A" w:rsidRDefault="00155D4A" w:rsidP="00155D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Skill</w:t>
            </w:r>
          </w:p>
        </w:tc>
        <w:tc>
          <w:tcPr>
            <w:tcW w:w="6667" w:type="dxa"/>
          </w:tcPr>
          <w:p w:rsidR="000960A3" w:rsidRDefault="000960A3">
            <w:pPr>
              <w:pStyle w:val="JobTitle"/>
              <w:spacing w:before="240"/>
            </w:pPr>
            <w:r>
              <w:t>Software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>AutoCad:  LT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 xml:space="preserve">Microsoft:  Access, Excel, Project, PowerPoint, SQL Server Enterprise Manager, Transaction SQL, Visual C++, </w:t>
            </w:r>
            <w:r w:rsidR="00683D79">
              <w:t xml:space="preserve">Visio, </w:t>
            </w:r>
            <w:r>
              <w:t>Word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 xml:space="preserve">Oracle:  Designer, Developer, Discoverer, Enterprise Manager, </w:t>
            </w:r>
            <w:proofErr w:type="spellStart"/>
            <w:r>
              <w:t>SQLPlus</w:t>
            </w:r>
            <w:proofErr w:type="spellEnd"/>
            <w:r>
              <w:t>, PL/SQL</w:t>
            </w:r>
          </w:p>
          <w:p w:rsidR="00683D79" w:rsidRDefault="00683D79">
            <w:pPr>
              <w:numPr>
                <w:ilvl w:val="0"/>
                <w:numId w:val="7"/>
              </w:numPr>
            </w:pPr>
            <w:r>
              <w:t xml:space="preserve">OSI:  </w:t>
            </w:r>
            <w:r w:rsidR="009D1507">
              <w:t xml:space="preserve">PI Explorer, </w:t>
            </w:r>
            <w:proofErr w:type="spellStart"/>
            <w:r>
              <w:t>ProcessBooks</w:t>
            </w:r>
            <w:proofErr w:type="spellEnd"/>
          </w:p>
          <w:p w:rsidR="000960A3" w:rsidRDefault="000960A3">
            <w:pPr>
              <w:pStyle w:val="JobTitle"/>
              <w:spacing w:before="240"/>
            </w:pPr>
            <w:r>
              <w:t>Technical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 xml:space="preserve">Identify and analyze customer needs 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>Design, build, and repair equipment or processes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>Manage people</w:t>
            </w:r>
          </w:p>
          <w:p w:rsidR="000960A3" w:rsidRDefault="000960A3">
            <w:pPr>
              <w:numPr>
                <w:ilvl w:val="0"/>
                <w:numId w:val="7"/>
              </w:numPr>
            </w:pPr>
            <w:r>
              <w:t>Manage projects</w:t>
            </w:r>
          </w:p>
          <w:p w:rsidR="00D227BE" w:rsidRDefault="000960A3">
            <w:pPr>
              <w:numPr>
                <w:ilvl w:val="0"/>
                <w:numId w:val="7"/>
              </w:numPr>
            </w:pPr>
            <w:r>
              <w:t>Organize and manage data and information</w:t>
            </w:r>
          </w:p>
        </w:tc>
      </w:tr>
      <w:tr w:rsidR="000960A3"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Accomplishments</w:t>
            </w:r>
          </w:p>
        </w:tc>
        <w:tc>
          <w:tcPr>
            <w:tcW w:w="6667" w:type="dxa"/>
          </w:tcPr>
          <w:p w:rsidR="000960A3" w:rsidRDefault="000960A3">
            <w:pPr>
              <w:pStyle w:val="JobTitle"/>
              <w:spacing w:before="240"/>
            </w:pPr>
            <w:smartTag w:uri="urn:schemas-microsoft-com:office:smarttags" w:element="place">
              <w:smartTag w:uri="urn:schemas-microsoft-com:office:smarttags" w:element="PlaceName">
                <w:r>
                  <w:t>Dakota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</w:p>
          <w:p w:rsidR="000960A3" w:rsidRDefault="000960A3">
            <w:pPr>
              <w:pStyle w:val="Achievement"/>
            </w:pPr>
            <w:r>
              <w:t>Passed ICCP (Institute for Certification of Computing Professionals)</w:t>
            </w:r>
          </w:p>
          <w:p w:rsidR="000960A3" w:rsidRDefault="000960A3">
            <w:pPr>
              <w:pStyle w:val="Achievement"/>
            </w:pPr>
            <w:r>
              <w:t>Graduated with highest honors.</w:t>
            </w:r>
          </w:p>
          <w:p w:rsidR="000960A3" w:rsidRDefault="000960A3">
            <w:pPr>
              <w:pStyle w:val="JobTitle"/>
              <w:spacing w:before="240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South Dakota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  <w:r>
              <w:t xml:space="preserve"> of Mines</w:t>
            </w:r>
          </w:p>
          <w:p w:rsidR="000960A3" w:rsidRDefault="000960A3">
            <w:pPr>
              <w:numPr>
                <w:ilvl w:val="0"/>
                <w:numId w:val="9"/>
              </w:numPr>
            </w:pPr>
            <w:r>
              <w:t>Academic Achievement Award in Engineering (sophomore)</w:t>
            </w:r>
          </w:p>
          <w:p w:rsidR="000960A3" w:rsidRDefault="000960A3">
            <w:pPr>
              <w:numPr>
                <w:ilvl w:val="0"/>
                <w:numId w:val="9"/>
              </w:numPr>
            </w:pPr>
            <w:r>
              <w:t>Academic Achievement Award in Engineering (junior)</w:t>
            </w:r>
          </w:p>
          <w:p w:rsidR="000960A3" w:rsidRDefault="000960A3">
            <w:pPr>
              <w:numPr>
                <w:ilvl w:val="0"/>
                <w:numId w:val="14"/>
              </w:numPr>
            </w:pPr>
            <w:r>
              <w:t>$1,000 National Space Grant Consortium (sophomore)</w:t>
            </w:r>
          </w:p>
          <w:p w:rsidR="000960A3" w:rsidRDefault="000960A3">
            <w:pPr>
              <w:numPr>
                <w:ilvl w:val="0"/>
                <w:numId w:val="14"/>
              </w:numPr>
            </w:pPr>
            <w:r>
              <w:t>$1,000 National Space Grant Consortium (junior)</w:t>
            </w:r>
          </w:p>
          <w:p w:rsidR="000960A3" w:rsidRDefault="000960A3">
            <w:pPr>
              <w:numPr>
                <w:ilvl w:val="0"/>
                <w:numId w:val="14"/>
              </w:numPr>
            </w:pPr>
            <w:r>
              <w:t>$1,000 National Space Grant Consortium (senior)</w:t>
            </w:r>
          </w:p>
          <w:p w:rsidR="000960A3" w:rsidRDefault="000960A3">
            <w:pPr>
              <w:numPr>
                <w:ilvl w:val="0"/>
                <w:numId w:val="12"/>
              </w:numPr>
            </w:pPr>
            <w:r>
              <w:t>Passed EIT (Engineer in Training)</w:t>
            </w:r>
          </w:p>
          <w:p w:rsidR="000960A3" w:rsidRDefault="000960A3">
            <w:pPr>
              <w:numPr>
                <w:ilvl w:val="0"/>
                <w:numId w:val="12"/>
              </w:numPr>
            </w:pPr>
            <w:r>
              <w:t>Graduated with highest honors.</w:t>
            </w:r>
          </w:p>
        </w:tc>
      </w:tr>
      <w:tr w:rsidR="000960A3">
        <w:trPr>
          <w:trHeight w:val="1824"/>
        </w:trPr>
        <w:tc>
          <w:tcPr>
            <w:tcW w:w="2160" w:type="dxa"/>
          </w:tcPr>
          <w:p w:rsidR="000960A3" w:rsidRDefault="000960A3">
            <w:pPr>
              <w:pStyle w:val="SectionTitle"/>
            </w:pPr>
            <w:r>
              <w:t>References</w:t>
            </w:r>
          </w:p>
        </w:tc>
        <w:tc>
          <w:tcPr>
            <w:tcW w:w="6667" w:type="dxa"/>
          </w:tcPr>
          <w:p w:rsidR="000960A3" w:rsidRDefault="000960A3"/>
          <w:p w:rsidR="008D235B" w:rsidRDefault="008D235B" w:rsidP="008D235B">
            <w:pPr>
              <w:numPr>
                <w:ilvl w:val="0"/>
                <w:numId w:val="8"/>
              </w:numPr>
            </w:pPr>
            <w:r>
              <w:t xml:space="preserve">Emil </w:t>
            </w:r>
            <w:proofErr w:type="spellStart"/>
            <w:r>
              <w:t>Moroz</w:t>
            </w:r>
            <w:proofErr w:type="spellEnd"/>
          </w:p>
          <w:p w:rsidR="008D235B" w:rsidRDefault="008D235B" w:rsidP="008D235B">
            <w:pPr>
              <w:ind w:left="360"/>
            </w:pPr>
            <w:r>
              <w:t>AES Wind Generation – Technical Director &amp; Manager</w:t>
            </w:r>
          </w:p>
          <w:p w:rsidR="008D235B" w:rsidRDefault="00F74DAA" w:rsidP="008D235B">
            <w:pPr>
              <w:ind w:left="360"/>
            </w:pPr>
            <w:hyperlink r:id="rId9" w:history="1">
              <w:r w:rsidR="008D235B" w:rsidRPr="00B235D8">
                <w:rPr>
                  <w:rStyle w:val="Hyperlink"/>
                </w:rPr>
                <w:t>emil.moroz@aes.com</w:t>
              </w:r>
            </w:hyperlink>
          </w:p>
          <w:p w:rsidR="008D235B" w:rsidRDefault="008D235B" w:rsidP="008D235B"/>
          <w:p w:rsidR="000960A3" w:rsidRDefault="008D235B">
            <w:pPr>
              <w:numPr>
                <w:ilvl w:val="0"/>
                <w:numId w:val="8"/>
              </w:numPr>
            </w:pPr>
            <w:r>
              <w:t>Jeff Gibbons</w:t>
            </w:r>
          </w:p>
          <w:p w:rsidR="00155D4A" w:rsidRDefault="00155D4A" w:rsidP="00155D4A">
            <w:pPr>
              <w:ind w:left="360"/>
            </w:pPr>
            <w:r>
              <w:t xml:space="preserve">AES Wind Generation – </w:t>
            </w:r>
            <w:r w:rsidR="008D235B">
              <w:t>Performance</w:t>
            </w:r>
            <w:r>
              <w:t xml:space="preserve"> Manager</w:t>
            </w:r>
          </w:p>
          <w:p w:rsidR="00155D4A" w:rsidRDefault="00F74DAA" w:rsidP="00155D4A">
            <w:pPr>
              <w:ind w:left="360"/>
            </w:pPr>
            <w:hyperlink r:id="rId10" w:history="1">
              <w:r w:rsidR="008D235B" w:rsidRPr="00B235D8">
                <w:rPr>
                  <w:rStyle w:val="Hyperlink"/>
                </w:rPr>
                <w:t>jeff.gibbos@aes.com</w:t>
              </w:r>
            </w:hyperlink>
          </w:p>
          <w:p w:rsidR="008D235B" w:rsidRDefault="008D235B" w:rsidP="00155D4A">
            <w:pPr>
              <w:ind w:left="360"/>
            </w:pPr>
          </w:p>
          <w:p w:rsidR="008D235B" w:rsidRDefault="008D235B" w:rsidP="00155D4A">
            <w:pPr>
              <w:ind w:left="360"/>
            </w:pPr>
          </w:p>
        </w:tc>
      </w:tr>
    </w:tbl>
    <w:p w:rsidR="000960A3" w:rsidRDefault="000960A3"/>
    <w:sectPr w:rsidR="000960A3" w:rsidSect="00155D4A">
      <w:headerReference w:type="first" r:id="rId11"/>
      <w:pgSz w:w="12240" w:h="15840"/>
      <w:pgMar w:top="360" w:right="1800" w:bottom="36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C48" w:rsidRDefault="00D41C48">
      <w:r>
        <w:separator/>
      </w:r>
    </w:p>
  </w:endnote>
  <w:endnote w:type="continuationSeparator" w:id="0">
    <w:p w:rsidR="00D41C48" w:rsidRDefault="00D4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C48" w:rsidRDefault="00D41C48">
      <w:r>
        <w:separator/>
      </w:r>
    </w:p>
  </w:footnote>
  <w:footnote w:type="continuationSeparator" w:id="0">
    <w:p w:rsidR="00D41C48" w:rsidRDefault="00D4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75" w:rsidRDefault="00297675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4AEE"/>
    <w:multiLevelType w:val="singleLevel"/>
    <w:tmpl w:val="92CAE2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B15F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A2249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0CB3BE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2D45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8550C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1622A0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2E120A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2A124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9251F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75395477"/>
    <w:multiLevelType w:val="singleLevel"/>
    <w:tmpl w:val="4F68D9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BDB5F5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5F59"/>
    <w:rsid w:val="000076D7"/>
    <w:rsid w:val="0002111D"/>
    <w:rsid w:val="00027F3A"/>
    <w:rsid w:val="000472EC"/>
    <w:rsid w:val="00053789"/>
    <w:rsid w:val="000903A9"/>
    <w:rsid w:val="000960A3"/>
    <w:rsid w:val="000B5755"/>
    <w:rsid w:val="000D5CB9"/>
    <w:rsid w:val="000F4270"/>
    <w:rsid w:val="00103793"/>
    <w:rsid w:val="00111D49"/>
    <w:rsid w:val="00155A8B"/>
    <w:rsid w:val="00155D4A"/>
    <w:rsid w:val="0019414E"/>
    <w:rsid w:val="001958E8"/>
    <w:rsid w:val="001B4B7E"/>
    <w:rsid w:val="001B5F59"/>
    <w:rsid w:val="001C4E58"/>
    <w:rsid w:val="001D4A32"/>
    <w:rsid w:val="00204E99"/>
    <w:rsid w:val="00227F5F"/>
    <w:rsid w:val="00282EAF"/>
    <w:rsid w:val="00297675"/>
    <w:rsid w:val="00300E32"/>
    <w:rsid w:val="00330696"/>
    <w:rsid w:val="00390AF0"/>
    <w:rsid w:val="003931C4"/>
    <w:rsid w:val="003C03B2"/>
    <w:rsid w:val="003D6608"/>
    <w:rsid w:val="003F66AE"/>
    <w:rsid w:val="00407325"/>
    <w:rsid w:val="004A616F"/>
    <w:rsid w:val="004C2746"/>
    <w:rsid w:val="004F092D"/>
    <w:rsid w:val="00510AFB"/>
    <w:rsid w:val="00514428"/>
    <w:rsid w:val="00515ECE"/>
    <w:rsid w:val="005248D9"/>
    <w:rsid w:val="0054633E"/>
    <w:rsid w:val="00560AFB"/>
    <w:rsid w:val="0058043D"/>
    <w:rsid w:val="005A5B25"/>
    <w:rsid w:val="005B68A0"/>
    <w:rsid w:val="005C1261"/>
    <w:rsid w:val="005C698A"/>
    <w:rsid w:val="00600526"/>
    <w:rsid w:val="00606444"/>
    <w:rsid w:val="006076C1"/>
    <w:rsid w:val="00611987"/>
    <w:rsid w:val="0062192E"/>
    <w:rsid w:val="00622822"/>
    <w:rsid w:val="00622A65"/>
    <w:rsid w:val="00643929"/>
    <w:rsid w:val="006622AA"/>
    <w:rsid w:val="00673170"/>
    <w:rsid w:val="00683D79"/>
    <w:rsid w:val="00693DF5"/>
    <w:rsid w:val="00694DDF"/>
    <w:rsid w:val="00712F84"/>
    <w:rsid w:val="007249F2"/>
    <w:rsid w:val="00785B11"/>
    <w:rsid w:val="00793B69"/>
    <w:rsid w:val="00851AD9"/>
    <w:rsid w:val="00895922"/>
    <w:rsid w:val="008A2EB0"/>
    <w:rsid w:val="008D235B"/>
    <w:rsid w:val="008E10F7"/>
    <w:rsid w:val="0091202F"/>
    <w:rsid w:val="00926D17"/>
    <w:rsid w:val="00943CA7"/>
    <w:rsid w:val="00963D44"/>
    <w:rsid w:val="00965971"/>
    <w:rsid w:val="0098763D"/>
    <w:rsid w:val="009B4861"/>
    <w:rsid w:val="009D1507"/>
    <w:rsid w:val="009D72F6"/>
    <w:rsid w:val="00A36A32"/>
    <w:rsid w:val="00AB76DB"/>
    <w:rsid w:val="00AD38D0"/>
    <w:rsid w:val="00AD567C"/>
    <w:rsid w:val="00AE45E3"/>
    <w:rsid w:val="00B37A80"/>
    <w:rsid w:val="00B839C3"/>
    <w:rsid w:val="00C12AE2"/>
    <w:rsid w:val="00C64F68"/>
    <w:rsid w:val="00CB1E4C"/>
    <w:rsid w:val="00CF02DF"/>
    <w:rsid w:val="00D22385"/>
    <w:rsid w:val="00D227BE"/>
    <w:rsid w:val="00D31E08"/>
    <w:rsid w:val="00D41C48"/>
    <w:rsid w:val="00D42453"/>
    <w:rsid w:val="00D71590"/>
    <w:rsid w:val="00D83C55"/>
    <w:rsid w:val="00D86530"/>
    <w:rsid w:val="00E120AE"/>
    <w:rsid w:val="00E326BD"/>
    <w:rsid w:val="00E44F18"/>
    <w:rsid w:val="00E5162F"/>
    <w:rsid w:val="00E830B7"/>
    <w:rsid w:val="00EA46B6"/>
    <w:rsid w:val="00F0005E"/>
    <w:rsid w:val="00F03F93"/>
    <w:rsid w:val="00F2222B"/>
    <w:rsid w:val="00F362DB"/>
    <w:rsid w:val="00F41524"/>
    <w:rsid w:val="00F74DAA"/>
    <w:rsid w:val="00F84E85"/>
    <w:rsid w:val="00FA5BD7"/>
    <w:rsid w:val="00FD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4E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19414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19414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19414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9414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19414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19414E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9414E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19414E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19414E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19414E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rsid w:val="0019414E"/>
    <w:pPr>
      <w:ind w:left="720"/>
    </w:pPr>
  </w:style>
  <w:style w:type="paragraph" w:customStyle="1" w:styleId="CityState">
    <w:name w:val="City/State"/>
    <w:basedOn w:val="BodyText"/>
    <w:next w:val="BodyText"/>
    <w:rsid w:val="0019414E"/>
    <w:pPr>
      <w:keepNext/>
    </w:pPr>
  </w:style>
  <w:style w:type="paragraph" w:customStyle="1" w:styleId="CompanyName">
    <w:name w:val="Company Name"/>
    <w:basedOn w:val="Normal"/>
    <w:next w:val="Normal"/>
    <w:autoRedefine/>
    <w:rsid w:val="0019414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19414E"/>
    <w:pPr>
      <w:spacing w:line="240" w:lineRule="auto"/>
    </w:pPr>
  </w:style>
  <w:style w:type="paragraph" w:styleId="Date">
    <w:name w:val="Date"/>
    <w:basedOn w:val="BodyText"/>
    <w:semiHidden/>
    <w:rsid w:val="0019414E"/>
    <w:pPr>
      <w:keepNext/>
    </w:pPr>
  </w:style>
  <w:style w:type="paragraph" w:customStyle="1" w:styleId="DocumentLabel">
    <w:name w:val="Document Label"/>
    <w:basedOn w:val="Normal"/>
    <w:next w:val="Normal"/>
    <w:rsid w:val="0019414E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19414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19414E"/>
    <w:pPr>
      <w:jc w:val="both"/>
    </w:pPr>
  </w:style>
  <w:style w:type="paragraph" w:styleId="Footer">
    <w:name w:val="footer"/>
    <w:basedOn w:val="HeaderBase"/>
    <w:semiHidden/>
    <w:rsid w:val="0019414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rsid w:val="0019414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19414E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9414E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19414E"/>
  </w:style>
  <w:style w:type="paragraph" w:customStyle="1" w:styleId="JobTitle">
    <w:name w:val="Job Title"/>
    <w:next w:val="Achievement"/>
    <w:rsid w:val="0019414E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19414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19414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19414E"/>
    <w:pPr>
      <w:spacing w:before="240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19414E"/>
  </w:style>
  <w:style w:type="paragraph" w:customStyle="1" w:styleId="Objective">
    <w:name w:val="Objective"/>
    <w:basedOn w:val="Normal"/>
    <w:next w:val="BodyText"/>
    <w:rsid w:val="0019414E"/>
    <w:pPr>
      <w:spacing w:before="240" w:after="220" w:line="220" w:lineRule="atLeast"/>
    </w:pPr>
  </w:style>
  <w:style w:type="character" w:styleId="PageNumber">
    <w:name w:val="page number"/>
    <w:semiHidden/>
    <w:rsid w:val="0019414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19414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19414E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19414E"/>
    <w:rPr>
      <w:b/>
      <w:spacing w:val="0"/>
    </w:rPr>
  </w:style>
  <w:style w:type="paragraph" w:customStyle="1" w:styleId="AttentionLine">
    <w:name w:val="Attention Line"/>
    <w:basedOn w:val="Normal"/>
    <w:next w:val="Salutation"/>
    <w:rsid w:val="0019414E"/>
    <w:pPr>
      <w:spacing w:before="220" w:after="220" w:line="220" w:lineRule="atLeast"/>
      <w:jc w:val="both"/>
    </w:pPr>
    <w:rPr>
      <w:spacing w:val="-5"/>
    </w:rPr>
  </w:style>
  <w:style w:type="paragraph" w:styleId="Salutation">
    <w:name w:val="Salutation"/>
    <w:basedOn w:val="Normal"/>
    <w:next w:val="Normal"/>
    <w:semiHidden/>
    <w:rsid w:val="0019414E"/>
  </w:style>
  <w:style w:type="character" w:styleId="Hyperlink">
    <w:name w:val="Hyperlink"/>
    <w:semiHidden/>
    <w:rsid w:val="0019414E"/>
    <w:rPr>
      <w:color w:val="0000FF"/>
      <w:u w:val="single"/>
    </w:rPr>
  </w:style>
  <w:style w:type="character" w:styleId="FollowedHyperlink">
    <w:name w:val="FollowedHyperlink"/>
    <w:semiHidden/>
    <w:rsid w:val="0019414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zylstr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ff.gibbos@a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.moroz@a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BE39-F3B4-4FFE-BA7D-C71A8965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3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8014</CharactersWithSpaces>
  <SharedDoc>false</SharedDoc>
  <HLinks>
    <vt:vector size="6" baseType="variant">
      <vt:variant>
        <vt:i4>917620</vt:i4>
      </vt:variant>
      <vt:variant>
        <vt:i4>0</vt:i4>
      </vt:variant>
      <vt:variant>
        <vt:i4>0</vt:i4>
      </vt:variant>
      <vt:variant>
        <vt:i4>5</vt:i4>
      </vt:variant>
      <vt:variant>
        <vt:lpwstr>mailto:kevin.zylstra@aes.com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Kevin Zylstra</dc:creator>
  <cp:keywords/>
  <cp:lastModifiedBy>Kevin</cp:lastModifiedBy>
  <cp:revision>5</cp:revision>
  <cp:lastPrinted>2007-09-25T19:04:00Z</cp:lastPrinted>
  <dcterms:created xsi:type="dcterms:W3CDTF">2012-11-08T04:40:00Z</dcterms:created>
  <dcterms:modified xsi:type="dcterms:W3CDTF">2012-12-04T21:50:00Z</dcterms:modified>
</cp:coreProperties>
</file>