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1CC9897F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>Jose</w:t>
      </w:r>
      <w:r w:rsidR="008807C5">
        <w:rPr>
          <w:rFonts w:ascii="Century Gothic" w:hAnsi="Century Gothic"/>
          <w:u w:val="single"/>
        </w:rPr>
        <w:t xml:space="preserve"> Villa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9/20/22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09AB692E" w14:textId="1B1CBFA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>8/30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B52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F3A1B">
        <w:rPr>
          <w:rFonts w:ascii="Century Gothic" w:hAnsi="Century Gothic"/>
          <w:bCs/>
          <w:color w:val="FF0000"/>
          <w:sz w:val="20"/>
          <w:szCs w:val="20"/>
        </w:rPr>
        <w:t>9/19/22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00B3084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53F3">
        <w:rPr>
          <w:rFonts w:ascii="Century Gothic" w:hAnsi="Century Gothic"/>
          <w:bCs/>
          <w:color w:val="FF0000"/>
          <w:sz w:val="32"/>
          <w:szCs w:val="32"/>
        </w:rPr>
        <w:t>8/30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3F3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2022-09-20T14:26:00Z</cp:lastPrinted>
  <dcterms:created xsi:type="dcterms:W3CDTF">2022-09-20T14:26:00Z</dcterms:created>
  <dcterms:modified xsi:type="dcterms:W3CDTF">2022-09-20T14:26:00Z</dcterms:modified>
</cp:coreProperties>
</file>