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2625 23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 Avenue Apt. C-17 Greeley, CO 80634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3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Diadree (Dee) Iniguez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aps w:val="true"/>
          <w:color w:val="auto"/>
          <w:spacing w:val="3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30"/>
          <w:position w:val="0"/>
          <w:sz w:val="24"/>
          <w:shd w:fill="auto" w:val="clear"/>
        </w:rPr>
        <w:t xml:space="preserve">(970) 403-7283 </w:t>
      </w:r>
      <w:r>
        <w:rPr>
          <w:rFonts w:ascii="Times New Roman" w:hAnsi="Times New Roman" w:cs="Times New Roman" w:eastAsia="Times New Roman"/>
          <w:color w:val="auto"/>
          <w:spacing w:val="30"/>
          <w:position w:val="0"/>
          <w:sz w:val="24"/>
          <w:shd w:fill="auto" w:val="clear"/>
        </w:rPr>
        <w:t xml:space="preserve">deeiniguez@gmail.com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aps w:val="true"/>
          <w:color w:val="auto"/>
          <w:spacing w:val="3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objective</w:t>
      </w:r>
    </w:p>
    <w:p>
      <w:pPr>
        <w:spacing w:before="0" w:after="0" w:line="240"/>
        <w:ind w:right="0" w:left="189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To pursue and maintain a position where my skills are utilized, growth is essential, to be in a company that is well rounded, competitive and is concerned with the well-being of its employees. My skills include;</w:t>
      </w:r>
      <w:r>
        <w:rPr>
          <w:rFonts w:ascii="Times New Roman" w:hAnsi="Times New Roman" w:cs="Times New Roman" w:eastAsia="Times New Roman"/>
          <w:color w:val="424456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Hardworking, dedicated, great customer service skills, attentive, motivated, and strong communication skills.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aps w:val="true"/>
          <w:color w:val="auto"/>
          <w:spacing w:val="15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  <w:t xml:space="preserve">W</w:t>
      </w:r>
      <w:r>
        <w:rPr>
          <w:rFonts w:ascii="Garamond" w:hAnsi="Garamond" w:cs="Garamond" w:eastAsia="Garamond"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ork of experience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Office Assistant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May 2012 - Nov. 2013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Ehrlich Toyota and Scion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4732 W. 26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Street Greeley, CO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970-339-3900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  <w:t xml:space="preserve">Experience: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As an Office Assitant, I worked with Accounts Payables and help with Accounts Receivables. I wrote checks, paid bills, answered the phone, filed, I entered GAP/VSA insurance warranties to Toyota and some service warranties as well. I am highly active with the accounting and do a good job at it. I have also printed off inventory for every sales person, manager, and the general manager. I created stock number, stock tags, and deal jackets for them. I handled numerous Dealer trades daily along with certifications for every Toyota. I bought cars in from Toyota, auction, and other dealerships. I handled MSO’s and MSO Invoices. I know how to work Arkona (also known as Dealertrack) and Dealerdaily (Toyota Website)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As a receptionist I answered the incoming calls on a switchboard. I answered questions customers might need and send their call to the correct department. I welcome customers as they walk in the door and provide the service they need, I create a good atmosphere by smiling and interacting with customers.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  <w:t xml:space="preserve">Dietary Assistant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September 28, 2011 – September 28, 2012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  <w:t xml:space="preserve">Good Samaritan Society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  <w:t xml:space="preserve">708 22nd Street Greeley, CO 80631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222222"/>
          <w:spacing w:val="0"/>
          <w:position w:val="0"/>
          <w:sz w:val="24"/>
          <w:shd w:fill="auto" w:val="clear"/>
        </w:rPr>
        <w:t xml:space="preserve">(970) 352-6082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222222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olor w:val="222222"/>
          <w:spacing w:val="0"/>
          <w:position w:val="0"/>
          <w:sz w:val="24"/>
          <w:u w:val="single"/>
          <w:shd w:fill="auto" w:val="clear"/>
        </w:rPr>
        <w:t xml:space="preserve">Experience: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I served food to the residents by their specific diet. I interacted with them consistently and gave them anything they needed. I was responsible for feeding them on time, having a sanitary work area and tend to their needs during meal time. Also attending to the kitchen by washing dishes and making sure I got the residents the correct meal they desired. I cleaned the dining room and gave them a good atmosphere to eat in.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000000"/>
          <w:spacing w:val="0"/>
          <w:position w:val="0"/>
          <w:sz w:val="24"/>
          <w:shd w:fill="auto" w:val="clear"/>
        </w:rPr>
        <w:t xml:space="preserve">August 2010 – April 2012</w:t>
      </w:r>
      <w:r>
        <w:rPr>
          <w:rFonts w:ascii="Garamond" w:hAnsi="Garamond" w:cs="Garamond" w:eastAsia="Garamond"/>
          <w:color w:val="000000"/>
          <w:spacing w:val="0"/>
          <w:position w:val="0"/>
          <w:sz w:val="24"/>
          <w:shd w:fill="auto" w:val="clear"/>
        </w:rPr>
        <w:t xml:space="preserve"> Aims Community College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5401 W. 20th St., Greeley, CO 80634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</w:pPr>
      <w:r>
        <w:rPr>
          <w:rFonts w:ascii="Garamond" w:hAnsi="Garamond" w:cs="Garamond" w:eastAsia="Garamond"/>
          <w:i/>
          <w:color w:val="auto"/>
          <w:spacing w:val="0"/>
          <w:position w:val="0"/>
          <w:sz w:val="24"/>
          <w:shd w:fill="auto" w:val="clear"/>
        </w:rPr>
        <w:t xml:space="preserve">January 06- May 21, 2010</w:t>
      </w:r>
      <w:r>
        <w:rPr>
          <w:rFonts w:ascii="Garamond" w:hAnsi="Garamond" w:cs="Garamond" w:eastAsia="Garamond"/>
          <w:color w:val="auto"/>
          <w:spacing w:val="0"/>
          <w:position w:val="0"/>
          <w:sz w:val="24"/>
          <w:shd w:fill="auto" w:val="clear"/>
        </w:rPr>
        <w:t xml:space="preserve"> Greeley Central High School (High School Graduate)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1515 14th Ave Greeley, CO 80631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aps w:val="true"/>
          <w:color w:val="auto"/>
          <w:spacing w:val="15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0" w:after="200" w:line="276"/>
        <w:ind w:right="0" w:left="0" w:firstLine="0"/>
        <w:jc w:val="center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Available upon Request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