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Look w:val="01E0" w:firstRow="1" w:lastRow="1" w:firstColumn="1" w:lastColumn="1" w:noHBand="0" w:noVBand="0"/>
      </w:tblPr>
      <w:tblGrid>
        <w:gridCol w:w="10218"/>
      </w:tblGrid>
      <w:tr w:rsidR="00D73CAD" w:rsidRPr="001D411A" w:rsidTr="00B3215D">
        <w:trPr>
          <w:trHeight w:val="205"/>
        </w:trPr>
        <w:tc>
          <w:tcPr>
            <w:tcW w:w="10218" w:type="dxa"/>
          </w:tcPr>
          <w:p w:rsidR="00D73CAD" w:rsidRPr="001D411A" w:rsidRDefault="00780342" w:rsidP="00BF3741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1D411A">
              <w:rPr>
                <w:rFonts w:ascii="Times New Roman" w:hAnsi="Times New Roman" w:cs="Times New Roman"/>
                <w:sz w:val="22"/>
                <w:szCs w:val="22"/>
              </w:rPr>
              <w:t xml:space="preserve">Adam H. Henderson </w:t>
            </w: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  <w:tcBorders>
              <w:bottom w:val="single" w:sz="4" w:space="0" w:color="auto"/>
            </w:tcBorders>
          </w:tcPr>
          <w:p w:rsidR="00D73CAD" w:rsidRPr="001D411A" w:rsidRDefault="00D73CAD" w:rsidP="00BF3741">
            <w:pPr>
              <w:rPr>
                <w:sz w:val="22"/>
                <w:szCs w:val="22"/>
              </w:rPr>
            </w:pPr>
          </w:p>
        </w:tc>
      </w:tr>
      <w:tr w:rsidR="00D73CAD" w:rsidRPr="001D411A" w:rsidTr="00B3215D">
        <w:trPr>
          <w:trHeight w:val="91"/>
        </w:trPr>
        <w:tc>
          <w:tcPr>
            <w:tcW w:w="10218" w:type="dxa"/>
            <w:tcBorders>
              <w:top w:val="single" w:sz="4" w:space="0" w:color="auto"/>
              <w:bottom w:val="single" w:sz="4" w:space="0" w:color="auto"/>
            </w:tcBorders>
          </w:tcPr>
          <w:p w:rsidR="00D73CAD" w:rsidRPr="001D411A" w:rsidRDefault="00780342" w:rsidP="00BF3741">
            <w:pPr>
              <w:jc w:val="right"/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5065 Irish Spring Court SW Mableton, GA 30126</w:t>
            </w:r>
            <w:r w:rsidR="00D73CAD" w:rsidRPr="001D411A">
              <w:rPr>
                <w:sz w:val="22"/>
                <w:szCs w:val="22"/>
              </w:rPr>
              <w:sym w:font="Symbol" w:char="F0A8"/>
            </w:r>
            <w:r w:rsidR="00D73CAD" w:rsidRPr="001D411A">
              <w:rPr>
                <w:sz w:val="22"/>
                <w:szCs w:val="22"/>
              </w:rPr>
              <w:t xml:space="preserve"> </w:t>
            </w:r>
            <w:r w:rsidRPr="001D411A">
              <w:rPr>
                <w:rStyle w:val="email"/>
                <w:rFonts w:ascii="Times New Roman" w:hAnsi="Times New Roman"/>
                <w:sz w:val="22"/>
                <w:szCs w:val="22"/>
              </w:rPr>
              <w:t>Ahende15@gmail.com</w:t>
            </w:r>
            <w:r w:rsidR="00D73CAD" w:rsidRPr="001D411A">
              <w:rPr>
                <w:sz w:val="22"/>
                <w:szCs w:val="22"/>
              </w:rPr>
              <w:t xml:space="preserve"> </w:t>
            </w:r>
            <w:r w:rsidR="00D73CAD" w:rsidRPr="001D411A">
              <w:rPr>
                <w:sz w:val="22"/>
                <w:szCs w:val="22"/>
              </w:rPr>
              <w:sym w:font="Symbol" w:char="F0A8"/>
            </w:r>
            <w:r w:rsidR="00D73CAD" w:rsidRPr="001D411A">
              <w:rPr>
                <w:sz w:val="22"/>
                <w:szCs w:val="22"/>
              </w:rPr>
              <w:t xml:space="preserve"> </w:t>
            </w:r>
            <w:r w:rsidRPr="001D411A">
              <w:rPr>
                <w:rStyle w:val="phone"/>
                <w:rFonts w:ascii="Times New Roman" w:hAnsi="Times New Roman" w:cs="Times New Roman"/>
                <w:sz w:val="22"/>
                <w:szCs w:val="22"/>
              </w:rPr>
              <w:t>(404)667-8457</w:t>
            </w: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  <w:tcBorders>
              <w:top w:val="single" w:sz="4" w:space="0" w:color="auto"/>
            </w:tcBorders>
          </w:tcPr>
          <w:p w:rsidR="00D73CAD" w:rsidRPr="001D411A" w:rsidRDefault="00D73CAD" w:rsidP="00BF3741">
            <w:pPr>
              <w:jc w:val="center"/>
              <w:rPr>
                <w:sz w:val="22"/>
                <w:szCs w:val="22"/>
              </w:rPr>
            </w:pP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</w:tcPr>
          <w:p w:rsidR="00D73CAD" w:rsidRPr="001D411A" w:rsidRDefault="009069D1" w:rsidP="00BF3741">
            <w:pPr>
              <w:jc w:val="center"/>
              <w:rPr>
                <w:b/>
                <w:sz w:val="22"/>
                <w:szCs w:val="22"/>
              </w:rPr>
            </w:pPr>
            <w:r w:rsidRPr="001D411A">
              <w:rPr>
                <w:b/>
                <w:sz w:val="22"/>
                <w:szCs w:val="22"/>
              </w:rPr>
              <w:t>Manufacturing Engineer</w:t>
            </w:r>
          </w:p>
        </w:tc>
      </w:tr>
      <w:tr w:rsidR="00D73CAD" w:rsidRPr="001D411A" w:rsidTr="00B3215D">
        <w:trPr>
          <w:trHeight w:val="700"/>
        </w:trPr>
        <w:tc>
          <w:tcPr>
            <w:tcW w:w="10218" w:type="dxa"/>
          </w:tcPr>
          <w:p w:rsidR="00780342" w:rsidRPr="001D411A" w:rsidRDefault="00BC791E" w:rsidP="00BF3741">
            <w:p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U</w:t>
            </w:r>
            <w:r w:rsidR="00780342" w:rsidRPr="001D411A">
              <w:rPr>
                <w:sz w:val="22"/>
                <w:szCs w:val="22"/>
              </w:rPr>
              <w:t>nparalleled technical expertise, a commitment to quality, and dedication to managing successful programs and</w:t>
            </w:r>
            <w:r w:rsidRPr="001D411A">
              <w:rPr>
                <w:sz w:val="22"/>
                <w:szCs w:val="22"/>
              </w:rPr>
              <w:t xml:space="preserve"> projects. Additionally, </w:t>
            </w:r>
            <w:r w:rsidR="00780342" w:rsidRPr="001D411A">
              <w:rPr>
                <w:sz w:val="22"/>
                <w:szCs w:val="22"/>
              </w:rPr>
              <w:t>met all challenges presented to me while focused on cost savings, waste reduction with a strong acumen in team leadership, operations management, and customer service. Extremely capable of handling several simultaneous projects successfully.</w:t>
            </w:r>
          </w:p>
          <w:p w:rsidR="00780342" w:rsidRPr="001D411A" w:rsidRDefault="00780342" w:rsidP="00BF3741">
            <w:p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 xml:space="preserve"> </w:t>
            </w:r>
          </w:p>
          <w:p w:rsidR="00D73CAD" w:rsidRPr="001D411A" w:rsidRDefault="00780342" w:rsidP="00BF3741">
            <w:p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Successfully led multiple cost savings ventures throughout my tenure</w:t>
            </w:r>
            <w:r w:rsidR="00DE669E">
              <w:rPr>
                <w:sz w:val="22"/>
                <w:szCs w:val="22"/>
              </w:rPr>
              <w:t xml:space="preserve"> in the automotive industry by i</w:t>
            </w:r>
            <w:r w:rsidRPr="001D411A">
              <w:rPr>
                <w:sz w:val="22"/>
                <w:szCs w:val="22"/>
              </w:rPr>
              <w:t>mproving processes, waste reduction through eliminating rework, material costs and producing a higher yield for First Time Through</w:t>
            </w:r>
            <w:r w:rsidR="00330329" w:rsidRPr="001D411A">
              <w:rPr>
                <w:sz w:val="22"/>
                <w:szCs w:val="22"/>
              </w:rPr>
              <w:t>.</w:t>
            </w: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</w:tcPr>
          <w:p w:rsidR="00D73CAD" w:rsidRPr="001D411A" w:rsidRDefault="00D73CAD" w:rsidP="00BF3741">
            <w:pPr>
              <w:rPr>
                <w:sz w:val="22"/>
                <w:szCs w:val="22"/>
              </w:rPr>
            </w:pPr>
          </w:p>
        </w:tc>
      </w:tr>
      <w:tr w:rsidR="00D73CAD" w:rsidRPr="001D411A" w:rsidTr="004A699D">
        <w:trPr>
          <w:trHeight w:val="91"/>
        </w:trPr>
        <w:tc>
          <w:tcPr>
            <w:tcW w:w="10218" w:type="dxa"/>
          </w:tcPr>
          <w:p w:rsidR="00D73CAD" w:rsidRPr="004A699D" w:rsidRDefault="00290881" w:rsidP="004A69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Highlights of </w:t>
            </w:r>
            <w:r w:rsidR="00383661" w:rsidRPr="004A699D">
              <w:rPr>
                <w:b/>
                <w:sz w:val="22"/>
                <w:szCs w:val="22"/>
              </w:rPr>
              <w:t>Expertise</w:t>
            </w:r>
            <w:r w:rsidR="00D73CAD" w:rsidRPr="004A699D">
              <w:rPr>
                <w:b/>
                <w:sz w:val="22"/>
                <w:szCs w:val="22"/>
              </w:rPr>
              <w:t>:</w:t>
            </w:r>
          </w:p>
        </w:tc>
      </w:tr>
      <w:tr w:rsidR="00D73CAD" w:rsidRPr="001D411A" w:rsidTr="004A699D">
        <w:trPr>
          <w:trHeight w:val="86"/>
        </w:trPr>
        <w:tc>
          <w:tcPr>
            <w:tcW w:w="10218" w:type="dxa"/>
          </w:tcPr>
          <w:p w:rsidR="00D73CAD" w:rsidRPr="004A699D" w:rsidRDefault="00D73CAD" w:rsidP="00BF3741">
            <w:pPr>
              <w:rPr>
                <w:b/>
                <w:sz w:val="22"/>
                <w:szCs w:val="22"/>
              </w:rPr>
            </w:pPr>
          </w:p>
        </w:tc>
      </w:tr>
      <w:tr w:rsidR="00D73CAD" w:rsidRPr="001D411A" w:rsidTr="00B3215D">
        <w:trPr>
          <w:trHeight w:val="206"/>
        </w:trPr>
        <w:tc>
          <w:tcPr>
            <w:tcW w:w="10218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989"/>
              <w:gridCol w:w="2989"/>
              <w:gridCol w:w="2989"/>
            </w:tblGrid>
            <w:tr w:rsidR="00D73CAD" w:rsidRPr="001D411A" w:rsidTr="00B3215D">
              <w:trPr>
                <w:trHeight w:val="109"/>
                <w:jc w:val="center"/>
              </w:trPr>
              <w:tc>
                <w:tcPr>
                  <w:tcW w:w="2989" w:type="dxa"/>
                </w:tcPr>
                <w:p w:rsidR="00D73CAD" w:rsidRPr="00DB5E60" w:rsidRDefault="00D92020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bookmarkStart w:id="0" w:name="Text28"/>
                  <w:r w:rsidRPr="00DB5E60">
                    <w:rPr>
                      <w:b/>
                      <w:bCs/>
                      <w:sz w:val="22"/>
                      <w:szCs w:val="22"/>
                    </w:rPr>
                    <w:t>Supplier Communication</w:t>
                  </w:r>
                </w:p>
              </w:tc>
              <w:bookmarkEnd w:id="0"/>
              <w:tc>
                <w:tcPr>
                  <w:tcW w:w="2989" w:type="dxa"/>
                </w:tcPr>
                <w:p w:rsidR="00D73CAD" w:rsidRPr="00DB5E60" w:rsidRDefault="00D633F4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Certified Trainer</w:t>
                  </w:r>
                </w:p>
              </w:tc>
              <w:tc>
                <w:tcPr>
                  <w:tcW w:w="2989" w:type="dxa"/>
                </w:tcPr>
                <w:p w:rsidR="00C77E8F" w:rsidRPr="00DB5E60" w:rsidRDefault="00D92020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Pro</w:t>
                  </w:r>
                  <w:r w:rsidR="00462D4D" w:rsidRPr="00DB5E60">
                    <w:rPr>
                      <w:b/>
                      <w:bCs/>
                      <w:sz w:val="22"/>
                      <w:szCs w:val="22"/>
                    </w:rPr>
                    <w:t>cess development</w:t>
                  </w:r>
                </w:p>
              </w:tc>
            </w:tr>
            <w:tr w:rsidR="00C77E8F" w:rsidRPr="001D411A" w:rsidTr="00B3215D">
              <w:trPr>
                <w:trHeight w:val="115"/>
                <w:jc w:val="center"/>
              </w:trPr>
              <w:tc>
                <w:tcPr>
                  <w:tcW w:w="2989" w:type="dxa"/>
                </w:tcPr>
                <w:p w:rsidR="00C77E8F" w:rsidRPr="00DB5E60" w:rsidRDefault="00C77E8F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AutoCAD 3-D Inventor</w:t>
                  </w:r>
                </w:p>
                <w:p w:rsidR="001D411A" w:rsidRPr="00DB5E60" w:rsidRDefault="001D411A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ISO/TS</w:t>
                  </w:r>
                  <w:r w:rsidR="00F4678C">
                    <w:rPr>
                      <w:b/>
                      <w:bCs/>
                      <w:sz w:val="22"/>
                      <w:szCs w:val="22"/>
                    </w:rPr>
                    <w:t xml:space="preserve"> 16949</w:t>
                  </w:r>
                  <w:r w:rsidR="005D3596">
                    <w:rPr>
                      <w:b/>
                      <w:bCs/>
                      <w:sz w:val="22"/>
                      <w:szCs w:val="22"/>
                    </w:rPr>
                    <w:t xml:space="preserve"> Internal</w:t>
                  </w:r>
                  <w:r w:rsidR="0029088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B5E60">
                    <w:rPr>
                      <w:b/>
                      <w:bCs/>
                      <w:sz w:val="22"/>
                      <w:szCs w:val="22"/>
                    </w:rPr>
                    <w:t>Auditing</w:t>
                  </w:r>
                </w:p>
              </w:tc>
              <w:tc>
                <w:tcPr>
                  <w:tcW w:w="2989" w:type="dxa"/>
                </w:tcPr>
                <w:p w:rsidR="00C77E8F" w:rsidRPr="00DB5E60" w:rsidRDefault="00C77E8F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Lean  Manufacturing</w:t>
                  </w:r>
                </w:p>
                <w:p w:rsidR="001D411A" w:rsidRPr="00DB5E60" w:rsidRDefault="001D411A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Team Leadership</w:t>
                  </w:r>
                </w:p>
              </w:tc>
              <w:tc>
                <w:tcPr>
                  <w:tcW w:w="2989" w:type="dxa"/>
                </w:tcPr>
                <w:p w:rsidR="00C77E8F" w:rsidRPr="00DB5E60" w:rsidRDefault="00C77E8F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Downtime Reductions</w:t>
                  </w:r>
                </w:p>
                <w:p w:rsidR="001D411A" w:rsidRPr="00DB5E60" w:rsidRDefault="001D411A" w:rsidP="0036715E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B5E60">
                    <w:rPr>
                      <w:b/>
                      <w:bCs/>
                      <w:sz w:val="22"/>
                      <w:szCs w:val="22"/>
                    </w:rPr>
                    <w:t>Lean Initiatives</w:t>
                  </w:r>
                </w:p>
              </w:tc>
            </w:tr>
          </w:tbl>
          <w:p w:rsidR="00D73CAD" w:rsidRPr="001D411A" w:rsidRDefault="00D73CAD" w:rsidP="00BF3741">
            <w:pPr>
              <w:rPr>
                <w:sz w:val="22"/>
                <w:szCs w:val="22"/>
              </w:rPr>
            </w:pP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</w:tcPr>
          <w:p w:rsidR="00D73CAD" w:rsidRPr="001D411A" w:rsidRDefault="00D73CAD" w:rsidP="00BF3741">
            <w:pPr>
              <w:rPr>
                <w:sz w:val="22"/>
                <w:szCs w:val="22"/>
              </w:rPr>
            </w:pPr>
          </w:p>
        </w:tc>
      </w:tr>
      <w:tr w:rsidR="00D73CAD" w:rsidRPr="001D411A" w:rsidTr="00B3215D">
        <w:trPr>
          <w:trHeight w:val="91"/>
        </w:trPr>
        <w:tc>
          <w:tcPr>
            <w:tcW w:w="10218" w:type="dxa"/>
            <w:tcBorders>
              <w:bottom w:val="single" w:sz="4" w:space="0" w:color="auto"/>
            </w:tcBorders>
          </w:tcPr>
          <w:p w:rsidR="00D73CAD" w:rsidRPr="001D411A" w:rsidRDefault="00D73CAD" w:rsidP="00BF3741">
            <w:pPr>
              <w:rPr>
                <w:b/>
                <w:sz w:val="22"/>
                <w:szCs w:val="22"/>
              </w:rPr>
            </w:pPr>
            <w:r w:rsidRPr="001D411A">
              <w:rPr>
                <w:b/>
                <w:sz w:val="22"/>
                <w:szCs w:val="22"/>
              </w:rPr>
              <w:t>Experience</w:t>
            </w:r>
          </w:p>
        </w:tc>
      </w:tr>
      <w:tr w:rsidR="00D73CAD" w:rsidRPr="001D411A" w:rsidTr="00B3215D">
        <w:trPr>
          <w:trHeight w:val="86"/>
        </w:trPr>
        <w:tc>
          <w:tcPr>
            <w:tcW w:w="10218" w:type="dxa"/>
            <w:tcBorders>
              <w:top w:val="single" w:sz="4" w:space="0" w:color="auto"/>
            </w:tcBorders>
          </w:tcPr>
          <w:p w:rsidR="00D73CAD" w:rsidRPr="001D411A" w:rsidRDefault="00D73CAD" w:rsidP="00BF3741">
            <w:pPr>
              <w:rPr>
                <w:b/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p w:rsidR="00CF167F" w:rsidRPr="001D411A" w:rsidRDefault="00CF167F" w:rsidP="004A699D">
            <w:pPr>
              <w:rPr>
                <w:b/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tbl>
            <w:tblPr>
              <w:tblW w:w="10002" w:type="dxa"/>
              <w:tblLook w:val="01E0" w:firstRow="1" w:lastRow="1" w:firstColumn="1" w:lastColumn="1" w:noHBand="0" w:noVBand="0"/>
            </w:tblPr>
            <w:tblGrid>
              <w:gridCol w:w="109"/>
              <w:gridCol w:w="9784"/>
              <w:gridCol w:w="109"/>
            </w:tblGrid>
            <w:tr w:rsidR="00CF167F" w:rsidRPr="001D411A" w:rsidTr="00B3215D">
              <w:trPr>
                <w:gridBefore w:val="1"/>
                <w:wBefore w:w="109" w:type="dxa"/>
                <w:trHeight w:val="86"/>
              </w:trPr>
              <w:tc>
                <w:tcPr>
                  <w:tcW w:w="9893" w:type="dxa"/>
                  <w:gridSpan w:val="2"/>
                </w:tcPr>
                <w:p w:rsidR="00CF167F" w:rsidRPr="001D411A" w:rsidRDefault="00CF167F" w:rsidP="004A699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F167F" w:rsidRPr="001D411A" w:rsidTr="00B3215D">
              <w:trPr>
                <w:gridAfter w:val="1"/>
                <w:wAfter w:w="109" w:type="dxa"/>
                <w:trHeight w:val="86"/>
              </w:trPr>
              <w:tc>
                <w:tcPr>
                  <w:tcW w:w="9893" w:type="dxa"/>
                  <w:gridSpan w:val="2"/>
                </w:tcPr>
                <w:p w:rsidR="00CF167F" w:rsidRPr="001D411A" w:rsidRDefault="009069D1" w:rsidP="004A699D">
                  <w:pPr>
                    <w:rPr>
                      <w:sz w:val="22"/>
                      <w:szCs w:val="22"/>
                    </w:rPr>
                  </w:pPr>
                  <w:r w:rsidRPr="001D411A">
                    <w:rPr>
                      <w:b/>
                      <w:sz w:val="22"/>
                      <w:szCs w:val="22"/>
                    </w:rPr>
                    <w:t>Manufacturing Engineering</w:t>
                  </w:r>
                  <w:r w:rsidR="00CF167F" w:rsidRPr="001D411A">
                    <w:rPr>
                      <w:b/>
                      <w:sz w:val="22"/>
                      <w:szCs w:val="22"/>
                    </w:rPr>
                    <w:t xml:space="preserve"> Manager  </w:t>
                  </w:r>
                  <w:r w:rsidR="00CF167F" w:rsidRPr="001D411A">
                    <w:rPr>
                      <w:sz w:val="22"/>
                      <w:szCs w:val="22"/>
                    </w:rPr>
                    <w:t xml:space="preserve">Honda Lock- Bremen, GA </w:t>
                  </w:r>
                  <w:r w:rsidR="00CF167F" w:rsidRPr="001D411A">
                    <w:rPr>
                      <w:b/>
                      <w:sz w:val="22"/>
                      <w:szCs w:val="22"/>
                    </w:rPr>
                    <w:t>July 2012 to Present</w:t>
                  </w:r>
                </w:p>
              </w:tc>
            </w:tr>
            <w:tr w:rsidR="00CF167F" w:rsidRPr="001D411A" w:rsidTr="00B3215D">
              <w:trPr>
                <w:gridAfter w:val="1"/>
                <w:wAfter w:w="109" w:type="dxa"/>
                <w:trHeight w:val="86"/>
              </w:trPr>
              <w:tc>
                <w:tcPr>
                  <w:tcW w:w="9893" w:type="dxa"/>
                  <w:gridSpan w:val="2"/>
                </w:tcPr>
                <w:p w:rsidR="00CF167F" w:rsidRPr="001D411A" w:rsidRDefault="00CF167F" w:rsidP="004A699D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F167F" w:rsidRPr="001D411A" w:rsidTr="00B3215D">
              <w:trPr>
                <w:gridAfter w:val="1"/>
                <w:wAfter w:w="109" w:type="dxa"/>
                <w:trHeight w:val="369"/>
              </w:trPr>
              <w:tc>
                <w:tcPr>
                  <w:tcW w:w="9893" w:type="dxa"/>
                  <w:gridSpan w:val="2"/>
                </w:tcPr>
                <w:p w:rsidR="002C3717" w:rsidRDefault="002C3717" w:rsidP="004A699D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Integrated new 6 axis robot technology to reduce delivery time and prevent defects</w:t>
                  </w:r>
                  <w:r w:rsidR="008F03A8">
                    <w:rPr>
                      <w:sz w:val="22"/>
                      <w:szCs w:val="22"/>
                    </w:rPr>
                    <w:t xml:space="preserve"> within the injection molding department</w:t>
                  </w:r>
                  <w:r w:rsidR="00122EE1">
                    <w:rPr>
                      <w:sz w:val="22"/>
                      <w:szCs w:val="22"/>
                    </w:rPr>
                    <w:t xml:space="preserve"> resulting in over $150k operating cost reductions </w:t>
                  </w:r>
                </w:p>
                <w:p w:rsidR="008F03A8" w:rsidRPr="001D411A" w:rsidRDefault="00122EE1" w:rsidP="004A699D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Successfully made</w:t>
                  </w:r>
                  <w:r w:rsidR="008F03A8">
                    <w:rPr>
                      <w:sz w:val="22"/>
                      <w:szCs w:val="22"/>
                    </w:rPr>
                    <w:t xml:space="preserve"> $</w:t>
                  </w:r>
                  <w:r>
                    <w:rPr>
                      <w:sz w:val="22"/>
                      <w:szCs w:val="22"/>
                    </w:rPr>
                    <w:t>108</w:t>
                  </w:r>
                  <w:r w:rsidR="008F03A8">
                    <w:rPr>
                      <w:sz w:val="22"/>
                      <w:szCs w:val="22"/>
                    </w:rPr>
                    <w:t xml:space="preserve">k annual manpower efficiency improvements through introduction of </w:t>
                  </w:r>
                  <w:r w:rsidR="002412A4">
                    <w:rPr>
                      <w:sz w:val="22"/>
                      <w:szCs w:val="22"/>
                    </w:rPr>
                    <w:t>multi-use</w:t>
                  </w:r>
                  <w:bookmarkStart w:id="1" w:name="_GoBack"/>
                  <w:bookmarkEnd w:id="1"/>
                  <w:r w:rsidR="008F03A8">
                    <w:rPr>
                      <w:sz w:val="22"/>
                      <w:szCs w:val="22"/>
                    </w:rPr>
                    <w:t xml:space="preserve"> robotics platforms, including trimming, buffing, and packing out</w:t>
                  </w:r>
                </w:p>
                <w:p w:rsidR="00CF167F" w:rsidRPr="001D411A" w:rsidRDefault="009069D1" w:rsidP="004A699D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 w:rsidRPr="001D411A">
                    <w:rPr>
                      <w:sz w:val="22"/>
                      <w:szCs w:val="22"/>
                    </w:rPr>
                    <w:t xml:space="preserve">Restructured the entire receiving process and inventory flow resulting in $30k monthly savings in inventory received and recovered floor space </w:t>
                  </w:r>
                </w:p>
                <w:p w:rsidR="00CF167F" w:rsidRPr="001D411A" w:rsidRDefault="00DB5E60" w:rsidP="004A699D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Working to d</w:t>
                  </w:r>
                  <w:r w:rsidR="009069D1" w:rsidRPr="001D411A">
                    <w:rPr>
                      <w:sz w:val="22"/>
                      <w:szCs w:val="22"/>
                    </w:rPr>
                    <w:t>evelop and implement a new lea</w:t>
                  </w:r>
                  <w:r>
                    <w:rPr>
                      <w:sz w:val="22"/>
                      <w:szCs w:val="22"/>
                    </w:rPr>
                    <w:t xml:space="preserve">ner production system within the </w:t>
                  </w:r>
                  <w:r w:rsidR="009069D1" w:rsidRPr="001D411A">
                    <w:rPr>
                      <w:sz w:val="22"/>
                      <w:szCs w:val="22"/>
                    </w:rPr>
                    <w:t>operating facility</w:t>
                  </w:r>
                  <w:r w:rsidR="002C3717">
                    <w:rPr>
                      <w:sz w:val="22"/>
                      <w:szCs w:val="22"/>
                    </w:rPr>
                    <w:t xml:space="preserve"> </w:t>
                  </w:r>
                  <w:r w:rsidR="00A6609B">
                    <w:rPr>
                      <w:sz w:val="22"/>
                      <w:szCs w:val="22"/>
                    </w:rPr>
                    <w:t>with planned saving of $600k in 2013</w:t>
                  </w:r>
                </w:p>
                <w:p w:rsidR="00CF167F" w:rsidRDefault="00DB5E60" w:rsidP="00F4678C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Systematically restructuring the entire assembly department for more efficient</w:t>
                  </w:r>
                  <w:r w:rsidR="00F4678C">
                    <w:rPr>
                      <w:sz w:val="22"/>
                      <w:szCs w:val="22"/>
                    </w:rPr>
                    <w:t xml:space="preserve"> line layout and material flow with the ultimate goal of Just in Time(JIT) and one piece flow </w:t>
                  </w:r>
                </w:p>
                <w:p w:rsidR="00F4678C" w:rsidRPr="001D411A" w:rsidRDefault="00F4678C" w:rsidP="00F4678C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Serve as Plant manager in his absence </w:t>
                  </w:r>
                </w:p>
              </w:tc>
            </w:tr>
          </w:tbl>
          <w:p w:rsidR="00CF167F" w:rsidRPr="001D411A" w:rsidRDefault="00CF167F" w:rsidP="004A699D">
            <w:pPr>
              <w:pStyle w:val="ListParagraph"/>
              <w:rPr>
                <w:sz w:val="22"/>
                <w:szCs w:val="22"/>
              </w:rPr>
            </w:pPr>
          </w:p>
          <w:p w:rsidR="00CF167F" w:rsidRPr="001D411A" w:rsidRDefault="00CF167F" w:rsidP="00CD7ABE">
            <w:pPr>
              <w:rPr>
                <w:sz w:val="22"/>
                <w:szCs w:val="22"/>
              </w:rPr>
            </w:pPr>
            <w:r w:rsidRPr="001D411A">
              <w:rPr>
                <w:b/>
                <w:sz w:val="22"/>
                <w:szCs w:val="22"/>
              </w:rPr>
              <w:t xml:space="preserve">Project Engineer  </w:t>
            </w:r>
            <w:r w:rsidRPr="001D411A">
              <w:rPr>
                <w:sz w:val="22"/>
                <w:szCs w:val="22"/>
              </w:rPr>
              <w:t xml:space="preserve">Honda Lock- Bremen, GA </w:t>
            </w:r>
            <w:r w:rsidR="00560DFE">
              <w:rPr>
                <w:b/>
                <w:sz w:val="22"/>
                <w:szCs w:val="22"/>
              </w:rPr>
              <w:t>Oct</w:t>
            </w:r>
            <w:r w:rsidRPr="001D411A">
              <w:rPr>
                <w:b/>
                <w:sz w:val="22"/>
                <w:szCs w:val="22"/>
              </w:rPr>
              <w:t xml:space="preserve"> 2011 to </w:t>
            </w:r>
            <w:r w:rsidR="00CD7ABE">
              <w:rPr>
                <w:b/>
                <w:sz w:val="22"/>
                <w:szCs w:val="22"/>
              </w:rPr>
              <w:t>Present</w:t>
            </w:r>
          </w:p>
        </w:tc>
      </w:tr>
      <w:tr w:rsidR="00CF167F" w:rsidRPr="001D411A" w:rsidTr="00B3215D">
        <w:trPr>
          <w:trHeight w:val="369"/>
        </w:trPr>
        <w:tc>
          <w:tcPr>
            <w:tcW w:w="10218" w:type="dxa"/>
          </w:tcPr>
          <w:p w:rsidR="00D96C84" w:rsidRPr="001D411A" w:rsidRDefault="00D96C84" w:rsidP="00D96C84">
            <w:pPr>
              <w:ind w:left="810"/>
              <w:rPr>
                <w:sz w:val="22"/>
                <w:szCs w:val="22"/>
              </w:rPr>
            </w:pPr>
          </w:p>
          <w:p w:rsidR="00290881" w:rsidRPr="00CD7ABE" w:rsidRDefault="00290881" w:rsidP="00CD7AB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D7ABE">
              <w:rPr>
                <w:sz w:val="22"/>
                <w:szCs w:val="22"/>
              </w:rPr>
              <w:t>Integrated new water flow and manifold system for injection mold dies to reduce defects by 55% within the first month</w:t>
            </w:r>
          </w:p>
          <w:p w:rsidR="00CF167F" w:rsidRPr="001D411A" w:rsidRDefault="00CF167F" w:rsidP="00BF3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Plan and schedule project timelines, track project milestones and deliverables along with coordination of manpower both internal and external</w:t>
            </w:r>
          </w:p>
          <w:p w:rsidR="00CF167F" w:rsidRPr="001D411A" w:rsidRDefault="00CF167F" w:rsidP="00BF3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 xml:space="preserve">Developed new technology and tooling methods to reduce scrap and speed cycle time </w:t>
            </w:r>
            <w:r w:rsidR="009069D1" w:rsidRPr="001D411A">
              <w:rPr>
                <w:sz w:val="22"/>
                <w:szCs w:val="22"/>
              </w:rPr>
              <w:t>that reduced paint defects by 30% and saved $120K in scrap costs within 9 months</w:t>
            </w:r>
          </w:p>
          <w:p w:rsidR="00CF167F" w:rsidRDefault="00CF167F" w:rsidP="00BF3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 xml:space="preserve"> Designed in 3D AutoCAD Inventor  new and improved nesting and part tooling to prevent interference in the process and reduce part scrap on a class “A” surface</w:t>
            </w:r>
          </w:p>
          <w:p w:rsidR="00CD7ABE" w:rsidRPr="001D411A" w:rsidRDefault="00CD7ABE" w:rsidP="00BF374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Manage a capital investment budget and schedule of $8.9M for all departments in the facility</w:t>
            </w: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p w:rsidR="00CF167F" w:rsidRPr="001D411A" w:rsidRDefault="00CF167F" w:rsidP="00BF3741">
            <w:pPr>
              <w:ind w:left="360"/>
              <w:rPr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p w:rsidR="001D411A" w:rsidRDefault="001D411A" w:rsidP="00BF3741">
            <w:pPr>
              <w:rPr>
                <w:b/>
                <w:sz w:val="22"/>
                <w:szCs w:val="22"/>
              </w:rPr>
            </w:pPr>
          </w:p>
          <w:p w:rsidR="00C4568D" w:rsidRDefault="00C4568D" w:rsidP="00BF3741">
            <w:pPr>
              <w:rPr>
                <w:b/>
                <w:sz w:val="22"/>
                <w:szCs w:val="22"/>
              </w:rPr>
            </w:pPr>
          </w:p>
          <w:p w:rsidR="00CF167F" w:rsidRPr="001D411A" w:rsidRDefault="00345741" w:rsidP="00BF37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Dimensional Engineer</w:t>
            </w:r>
            <w:r w:rsidR="00CF167F" w:rsidRPr="001D411A">
              <w:rPr>
                <w:b/>
                <w:sz w:val="22"/>
                <w:szCs w:val="22"/>
              </w:rPr>
              <w:t xml:space="preserve">  </w:t>
            </w:r>
            <w:r w:rsidR="00CF167F" w:rsidRPr="001D411A">
              <w:rPr>
                <w:sz w:val="22"/>
                <w:szCs w:val="22"/>
              </w:rPr>
              <w:t xml:space="preserve">Volkswagen Group of America- Chattanooga, TN </w:t>
            </w:r>
            <w:r w:rsidR="00CF167F" w:rsidRPr="001D411A">
              <w:rPr>
                <w:b/>
                <w:sz w:val="22"/>
                <w:szCs w:val="22"/>
              </w:rPr>
              <w:t xml:space="preserve">March 2010 to </w:t>
            </w:r>
            <w:r w:rsidR="00D34DF2">
              <w:rPr>
                <w:b/>
                <w:sz w:val="22"/>
                <w:szCs w:val="22"/>
              </w:rPr>
              <w:t>Oct</w:t>
            </w:r>
            <w:r w:rsidR="00CF167F" w:rsidRPr="001D411A">
              <w:rPr>
                <w:b/>
                <w:sz w:val="22"/>
                <w:szCs w:val="22"/>
              </w:rPr>
              <w:t xml:space="preserve"> 2011</w:t>
            </w:r>
          </w:p>
        </w:tc>
      </w:tr>
      <w:tr w:rsidR="00CF167F" w:rsidRPr="001D411A" w:rsidTr="00B3215D">
        <w:trPr>
          <w:trHeight w:val="91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b/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09"/>
        </w:trPr>
        <w:tc>
          <w:tcPr>
            <w:tcW w:w="10218" w:type="dxa"/>
          </w:tcPr>
          <w:p w:rsidR="00CF167F" w:rsidRPr="001D411A" w:rsidRDefault="00CF167F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Lead all counter-measures and quality initiative that pertained to "Flush and Gap" of the completed Body in White(BIW)</w:t>
            </w:r>
          </w:p>
          <w:p w:rsidR="00CF167F" w:rsidRPr="001D411A" w:rsidRDefault="00B86E94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Initiated a </w:t>
            </w:r>
            <w:r w:rsidR="00CF167F" w:rsidRPr="001D411A">
              <w:rPr>
                <w:sz w:val="22"/>
                <w:szCs w:val="22"/>
              </w:rPr>
              <w:t>complete redesign of tooling that is now a VW standard worldwide</w:t>
            </w:r>
          </w:p>
          <w:p w:rsidR="00CF167F" w:rsidRDefault="00CF167F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Reviewed measurement data daily and made the proper adjustments to tooling to provide dimensional integrity according to blueprints and designed tolerances for entire fitment of BIW</w:t>
            </w:r>
          </w:p>
          <w:p w:rsidR="00B86E94" w:rsidRPr="001D411A" w:rsidRDefault="00B86E94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for buyoff of all Engineering changes for prototype stage of New Model Launch</w:t>
            </w:r>
          </w:p>
          <w:p w:rsidR="00CF167F" w:rsidRPr="001D411A" w:rsidRDefault="00CF167F" w:rsidP="00BF37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Represent Volkswagen in meetings with suppliers to fully communicate the company’s requirements for contracted products</w:t>
            </w:r>
          </w:p>
          <w:p w:rsidR="00CF167F" w:rsidRPr="001D411A" w:rsidRDefault="00CF167F" w:rsidP="00BF37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Team lead direct l</w:t>
            </w:r>
            <w:r w:rsidR="00B86E94">
              <w:rPr>
                <w:sz w:val="22"/>
                <w:szCs w:val="22"/>
              </w:rPr>
              <w:t>aunch of  all new tooling and weld cell capabilities throughout body shop department during a Green</w:t>
            </w:r>
            <w:r w:rsidR="00B86E94" w:rsidRPr="001D411A">
              <w:rPr>
                <w:sz w:val="22"/>
                <w:szCs w:val="22"/>
              </w:rPr>
              <w:t>field</w:t>
            </w:r>
            <w:r w:rsidRPr="001D411A">
              <w:rPr>
                <w:sz w:val="22"/>
                <w:szCs w:val="22"/>
              </w:rPr>
              <w:t xml:space="preserve"> start up</w:t>
            </w:r>
          </w:p>
          <w:p w:rsidR="00CF167F" w:rsidRPr="001D411A" w:rsidRDefault="00CF167F" w:rsidP="00BF3741">
            <w:pPr>
              <w:rPr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91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sz w:val="22"/>
                <w:szCs w:val="22"/>
              </w:rPr>
            </w:pPr>
            <w:r w:rsidRPr="001D411A">
              <w:rPr>
                <w:b/>
                <w:sz w:val="22"/>
                <w:szCs w:val="22"/>
              </w:rPr>
              <w:t xml:space="preserve">Supplier Quality Analyst </w:t>
            </w:r>
            <w:r w:rsidRPr="001D411A">
              <w:rPr>
                <w:sz w:val="22"/>
                <w:szCs w:val="22"/>
              </w:rPr>
              <w:t xml:space="preserve">Ford Motor Company -Multiple Locations </w:t>
            </w:r>
            <w:r w:rsidR="00D34DF2">
              <w:rPr>
                <w:b/>
                <w:sz w:val="22"/>
                <w:szCs w:val="22"/>
              </w:rPr>
              <w:t>May 1997 to Oct</w:t>
            </w:r>
            <w:r w:rsidRPr="001D411A">
              <w:rPr>
                <w:b/>
                <w:sz w:val="22"/>
                <w:szCs w:val="22"/>
              </w:rPr>
              <w:t xml:space="preserve"> 2009</w:t>
            </w: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b/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547"/>
        </w:trPr>
        <w:tc>
          <w:tcPr>
            <w:tcW w:w="10218" w:type="dxa"/>
          </w:tcPr>
          <w:p w:rsidR="00CF167F" w:rsidRPr="001D411A" w:rsidRDefault="00CF167F" w:rsidP="00BF37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Led troubleshooting efforts by assessing equipment during normal operations to anticipate problems; perform preventive and counter- measures and document repair procedures</w:t>
            </w:r>
          </w:p>
          <w:p w:rsidR="00CF167F" w:rsidRPr="001D411A" w:rsidRDefault="00CF167F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Monitored vehicle body quality, Accountable for authorizing production sheets to confirm quality</w:t>
            </w:r>
          </w:p>
          <w:p w:rsidR="00CF167F" w:rsidRPr="001D411A" w:rsidRDefault="00CF167F" w:rsidP="00BF37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 xml:space="preserve">Partnered with senior management to develop a ‘defect identification system’; quarantining the defects locally, improving quality control at initial level and reducing defects by 60% </w:t>
            </w:r>
          </w:p>
          <w:p w:rsidR="00CF167F" w:rsidRPr="001D411A" w:rsidRDefault="00CF167F" w:rsidP="00BF37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D411A">
              <w:rPr>
                <w:sz w:val="22"/>
                <w:szCs w:val="22"/>
              </w:rPr>
              <w:t>Coordinated activities for Body shop throughout four departments to maintain costs and efficiency</w:t>
            </w:r>
          </w:p>
        </w:tc>
      </w:tr>
      <w:tr w:rsidR="00CF167F" w:rsidRPr="001D411A" w:rsidTr="00B3215D">
        <w:trPr>
          <w:trHeight w:val="91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  <w:tcBorders>
              <w:bottom w:val="single" w:sz="4" w:space="0" w:color="auto"/>
            </w:tcBorders>
          </w:tcPr>
          <w:p w:rsidR="00CF167F" w:rsidRPr="001D411A" w:rsidRDefault="00CF167F" w:rsidP="00BF3741">
            <w:pPr>
              <w:rPr>
                <w:b/>
                <w:sz w:val="22"/>
                <w:szCs w:val="22"/>
              </w:rPr>
            </w:pPr>
            <w:r w:rsidRPr="001D411A">
              <w:rPr>
                <w:b/>
                <w:sz w:val="22"/>
                <w:szCs w:val="22"/>
              </w:rPr>
              <w:t>Education</w:t>
            </w:r>
            <w:r w:rsidR="00560DFE">
              <w:rPr>
                <w:b/>
                <w:sz w:val="22"/>
                <w:szCs w:val="22"/>
              </w:rPr>
              <w:t xml:space="preserve"> and Certifications</w:t>
            </w:r>
          </w:p>
        </w:tc>
      </w:tr>
      <w:tr w:rsidR="00CF167F" w:rsidRPr="001D411A" w:rsidTr="00B3215D">
        <w:trPr>
          <w:trHeight w:val="171"/>
        </w:trPr>
        <w:tc>
          <w:tcPr>
            <w:tcW w:w="10218" w:type="dxa"/>
            <w:tcBorders>
              <w:top w:val="single" w:sz="4" w:space="0" w:color="auto"/>
            </w:tcBorders>
          </w:tcPr>
          <w:p w:rsidR="00CF167F" w:rsidRDefault="00560DFE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Pennsylvania State University</w:t>
            </w:r>
            <w:r w:rsidR="001E4CD6">
              <w:rPr>
                <w:sz w:val="22"/>
                <w:szCs w:val="22"/>
              </w:rPr>
              <w:t xml:space="preserve"> </w:t>
            </w:r>
            <w:r w:rsidR="007568C5" w:rsidRPr="001D411A">
              <w:rPr>
                <w:sz w:val="22"/>
                <w:szCs w:val="22"/>
              </w:rPr>
              <w:t>- B.S. Organizational l</w:t>
            </w:r>
            <w:r w:rsidR="00CF167F" w:rsidRPr="001D411A">
              <w:rPr>
                <w:sz w:val="22"/>
                <w:szCs w:val="22"/>
              </w:rPr>
              <w:t xml:space="preserve">eadership – </w:t>
            </w:r>
            <w:r w:rsidR="00DB5E60">
              <w:rPr>
                <w:sz w:val="22"/>
                <w:szCs w:val="22"/>
              </w:rPr>
              <w:t>2015</w:t>
            </w:r>
          </w:p>
          <w:p w:rsidR="004A198F" w:rsidRDefault="004A198F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lang w:val="en"/>
              </w:rPr>
              <w:t>Lean Supply Chain Professional Program- Georgia Technical University/LeanCor</w:t>
            </w:r>
          </w:p>
          <w:p w:rsidR="002C3717" w:rsidRDefault="002C3717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Six Sigma Green Belt Certified</w:t>
            </w:r>
          </w:p>
          <w:p w:rsidR="002C3717" w:rsidRDefault="002C3717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OEM Lean Consulting certification Lean 101</w:t>
            </w:r>
            <w:r w:rsidR="0018469E">
              <w:rPr>
                <w:sz w:val="22"/>
                <w:szCs w:val="22"/>
              </w:rPr>
              <w:t xml:space="preserve"> course</w:t>
            </w:r>
          </w:p>
          <w:p w:rsidR="002C3717" w:rsidRDefault="00560DFE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Balanced Scorecard, </w:t>
            </w:r>
            <w:r w:rsidR="002C3717">
              <w:rPr>
                <w:sz w:val="22"/>
                <w:szCs w:val="22"/>
              </w:rPr>
              <w:t>Strategic Performance</w:t>
            </w:r>
            <w:r w:rsidR="0075085A">
              <w:rPr>
                <w:sz w:val="22"/>
                <w:szCs w:val="22"/>
              </w:rPr>
              <w:t xml:space="preserve"> and Change Management</w:t>
            </w:r>
            <w:r>
              <w:rPr>
                <w:sz w:val="22"/>
                <w:szCs w:val="22"/>
              </w:rPr>
              <w:t xml:space="preserve"> Summit</w:t>
            </w:r>
            <w:r w:rsidR="002C3717">
              <w:rPr>
                <w:sz w:val="22"/>
                <w:szCs w:val="22"/>
              </w:rPr>
              <w:t xml:space="preserve">  -</w:t>
            </w:r>
            <w:r>
              <w:rPr>
                <w:sz w:val="22"/>
                <w:szCs w:val="22"/>
              </w:rPr>
              <w:t>Alumnus</w:t>
            </w:r>
          </w:p>
          <w:p w:rsidR="002C3717" w:rsidRPr="001D411A" w:rsidRDefault="0071773C" w:rsidP="004A19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 Lean Transformation </w:t>
            </w:r>
            <w:r w:rsidR="00C1207D">
              <w:rPr>
                <w:sz w:val="22"/>
                <w:szCs w:val="22"/>
              </w:rPr>
              <w:t>S</w:t>
            </w:r>
            <w:r w:rsidR="002C3717">
              <w:rPr>
                <w:sz w:val="22"/>
                <w:szCs w:val="22"/>
              </w:rPr>
              <w:t>ummit 2012</w:t>
            </w:r>
            <w:r w:rsidR="004A198F">
              <w:rPr>
                <w:sz w:val="22"/>
                <w:szCs w:val="22"/>
              </w:rPr>
              <w:t>/2013</w:t>
            </w:r>
            <w:r w:rsidR="002C3717">
              <w:rPr>
                <w:sz w:val="22"/>
                <w:szCs w:val="22"/>
              </w:rPr>
              <w:t>- Attended</w:t>
            </w:r>
          </w:p>
        </w:tc>
      </w:tr>
      <w:tr w:rsidR="00CF167F" w:rsidRPr="001D411A" w:rsidTr="00B3215D">
        <w:trPr>
          <w:trHeight w:val="91"/>
        </w:trPr>
        <w:tc>
          <w:tcPr>
            <w:tcW w:w="10218" w:type="dxa"/>
          </w:tcPr>
          <w:p w:rsidR="00CF167F" w:rsidRPr="001D411A" w:rsidRDefault="00CF167F" w:rsidP="00BF3741">
            <w:pPr>
              <w:rPr>
                <w:sz w:val="22"/>
                <w:szCs w:val="22"/>
              </w:rPr>
            </w:pPr>
          </w:p>
        </w:tc>
      </w:tr>
      <w:tr w:rsidR="00CF167F" w:rsidRPr="001D411A" w:rsidTr="00B3215D">
        <w:trPr>
          <w:trHeight w:val="86"/>
        </w:trPr>
        <w:tc>
          <w:tcPr>
            <w:tcW w:w="10218" w:type="dxa"/>
            <w:tcBorders>
              <w:bottom w:val="single" w:sz="4" w:space="0" w:color="auto"/>
            </w:tcBorders>
          </w:tcPr>
          <w:p w:rsidR="00CF167F" w:rsidRPr="001D411A" w:rsidRDefault="00CF167F" w:rsidP="00BF3741">
            <w:pPr>
              <w:rPr>
                <w:b/>
                <w:sz w:val="22"/>
                <w:szCs w:val="22"/>
              </w:rPr>
            </w:pPr>
            <w:r w:rsidRPr="001D411A">
              <w:rPr>
                <w:b/>
                <w:noProof/>
                <w:sz w:val="22"/>
                <w:szCs w:val="22"/>
              </w:rPr>
              <w:t>Professional Profile</w:t>
            </w:r>
          </w:p>
        </w:tc>
      </w:tr>
      <w:bookmarkStart w:id="2" w:name="webProfileURL"/>
      <w:tr w:rsidR="00CF167F" w:rsidRPr="001D411A" w:rsidTr="00B3215D">
        <w:trPr>
          <w:trHeight w:val="86"/>
        </w:trPr>
        <w:tc>
          <w:tcPr>
            <w:tcW w:w="10218" w:type="dxa"/>
            <w:tcBorders>
              <w:top w:val="single" w:sz="4" w:space="0" w:color="auto"/>
            </w:tcBorders>
          </w:tcPr>
          <w:p w:rsidR="00CF167F" w:rsidRDefault="00EA1047" w:rsidP="00BF3741">
            <w:pPr>
              <w:rPr>
                <w:sz w:val="22"/>
                <w:szCs w:val="22"/>
              </w:rPr>
            </w:pPr>
            <w:r>
              <w:fldChar w:fldCharType="begin"/>
            </w:r>
            <w:r w:rsidR="003A6EE3">
              <w:instrText xml:space="preserve"> HYPERLINK "http://www.linkedin.com/in/ahenderson15" \o "View public profile" </w:instrText>
            </w:r>
            <w:r>
              <w:fldChar w:fldCharType="separate"/>
            </w:r>
            <w:r w:rsidR="003A6EE3">
              <w:rPr>
                <w:rStyle w:val="Hyperlink"/>
              </w:rPr>
              <w:t>www.linkedin.com/in/ahenderson15</w:t>
            </w:r>
            <w:r>
              <w:fldChar w:fldCharType="end"/>
            </w:r>
            <w:bookmarkEnd w:id="2"/>
          </w:p>
          <w:p w:rsidR="006960D1" w:rsidRPr="001D411A" w:rsidRDefault="006960D1" w:rsidP="00BF3741">
            <w:pPr>
              <w:rPr>
                <w:sz w:val="22"/>
                <w:szCs w:val="22"/>
              </w:rPr>
            </w:pPr>
          </w:p>
        </w:tc>
      </w:tr>
    </w:tbl>
    <w:p w:rsidR="00D21D22" w:rsidRDefault="00D21D22" w:rsidP="001377D6">
      <w:pPr>
        <w:rPr>
          <w:sz w:val="20"/>
          <w:szCs w:val="20"/>
        </w:rPr>
      </w:pPr>
    </w:p>
    <w:p w:rsidR="00D21D22" w:rsidRPr="003125C0" w:rsidRDefault="00D21D22" w:rsidP="001377D6">
      <w:pPr>
        <w:rPr>
          <w:sz w:val="20"/>
          <w:szCs w:val="20"/>
        </w:rPr>
      </w:pPr>
    </w:p>
    <w:sectPr w:rsidR="00D21D22" w:rsidRPr="003125C0" w:rsidSect="000F1BB9">
      <w:headerReference w:type="default" r:id="rId8"/>
      <w:headerReference w:type="first" r:id="rId9"/>
      <w:pgSz w:w="12240" w:h="15840" w:code="1"/>
      <w:pgMar w:top="72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5B" w:rsidRDefault="003D355B">
      <w:r>
        <w:separator/>
      </w:r>
    </w:p>
  </w:endnote>
  <w:endnote w:type="continuationSeparator" w:id="0">
    <w:p w:rsidR="003D355B" w:rsidRDefault="003D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5B" w:rsidRDefault="003D355B">
      <w:r>
        <w:separator/>
      </w:r>
    </w:p>
  </w:footnote>
  <w:footnote w:type="continuationSeparator" w:id="0">
    <w:p w:rsidR="003D355B" w:rsidRDefault="003D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9D" w:rsidRDefault="00455A57" w:rsidP="002A28EE">
    <w:pPr>
      <w:pStyle w:val="Header"/>
    </w:pPr>
    <w:fldSimple w:instr=" STYLEREF  &quot;Heading 1&quot;  \* MERGEFORMAT ">
      <w:r w:rsidR="002412A4">
        <w:rPr>
          <w:noProof/>
        </w:rPr>
        <w:t>Adam H. Henderson</w:t>
      </w:r>
    </w:fldSimple>
    <w:r w:rsidR="004A699D" w:rsidRPr="002C6557">
      <w:t xml:space="preserve"> </w:t>
    </w:r>
    <w:r w:rsidR="004A699D" w:rsidRPr="002C6557">
      <w:rPr>
        <w:sz w:val="20"/>
        <w:szCs w:val="20"/>
      </w:rPr>
      <w:sym w:font="Symbol" w:char="F0A8"/>
    </w:r>
    <w:r w:rsidR="004A699D" w:rsidRPr="002C6557">
      <w:t xml:space="preserve"> </w:t>
    </w:r>
    <w:fldSimple w:instr=" STYLEREF  email  \* MERGEFORMAT ">
      <w:r w:rsidR="002412A4" w:rsidRPr="002412A4">
        <w:rPr>
          <w:rStyle w:val="email"/>
          <w:rFonts w:ascii="Times New Roman" w:hAnsi="Times New Roman"/>
          <w:bCs/>
          <w:noProof/>
        </w:rPr>
        <w:t>Ahende15</w:t>
      </w:r>
      <w:r w:rsidR="002412A4">
        <w:rPr>
          <w:noProof/>
        </w:rPr>
        <w:t>@gmail.com</w:t>
      </w:r>
    </w:fldSimple>
    <w:r w:rsidR="004A699D" w:rsidRPr="00D21D22">
      <w:rPr>
        <w:b/>
      </w:rPr>
      <w:t xml:space="preserve"> </w:t>
    </w:r>
    <w:r w:rsidR="004A699D" w:rsidRPr="00D21D22">
      <w:rPr>
        <w:b/>
        <w:sz w:val="20"/>
        <w:szCs w:val="20"/>
      </w:rPr>
      <w:sym w:font="Symbol" w:char="F0A8"/>
    </w:r>
    <w:r w:rsidR="004A699D" w:rsidRPr="00D21D22">
      <w:rPr>
        <w:b/>
        <w:sz w:val="20"/>
        <w:szCs w:val="20"/>
      </w:rPr>
      <w:t xml:space="preserve"> </w:t>
    </w:r>
    <w:fldSimple w:instr=" STYLEREF  phone  \* MERGEFORMAT ">
      <w:r w:rsidR="002412A4" w:rsidRPr="002412A4">
        <w:rPr>
          <w:rStyle w:val="phone"/>
          <w:rFonts w:ascii="Times New Roman" w:hAnsi="Times New Roman" w:cs="Times New Roman"/>
          <w:b/>
          <w:bCs/>
          <w:noProof/>
        </w:rPr>
        <w:t>(</w:t>
      </w:r>
      <w:r w:rsidR="002412A4">
        <w:rPr>
          <w:noProof/>
        </w:rPr>
        <w:t>404)667-8457</w:t>
      </w:r>
    </w:fldSimple>
  </w:p>
  <w:p w:rsidR="004A699D" w:rsidRPr="00D21D22" w:rsidRDefault="004A699D" w:rsidP="002A28EE">
    <w:pPr>
      <w:pStyle w:val="Header"/>
      <w:rPr>
        <w:rStyle w:val="phone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9D" w:rsidRDefault="004A699D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6491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1525E2"/>
    <w:multiLevelType w:val="hybridMultilevel"/>
    <w:tmpl w:val="51F2288C"/>
    <w:lvl w:ilvl="0" w:tplc="E4E4C164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40D3EF8"/>
    <w:multiLevelType w:val="hybridMultilevel"/>
    <w:tmpl w:val="D098E0B8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F51A0E"/>
    <w:multiLevelType w:val="multilevel"/>
    <w:tmpl w:val="F86CF48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12A6E"/>
    <w:multiLevelType w:val="hybridMultilevel"/>
    <w:tmpl w:val="03D4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05077"/>
    <w:multiLevelType w:val="hybridMultilevel"/>
    <w:tmpl w:val="F98035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500B3D"/>
    <w:multiLevelType w:val="hybridMultilevel"/>
    <w:tmpl w:val="88D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81D0D"/>
    <w:multiLevelType w:val="hybridMultilevel"/>
    <w:tmpl w:val="590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46741"/>
    <w:multiLevelType w:val="hybridMultilevel"/>
    <w:tmpl w:val="F86CF482"/>
    <w:lvl w:ilvl="0" w:tplc="FBDA7E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D97DC2"/>
    <w:multiLevelType w:val="hybridMultilevel"/>
    <w:tmpl w:val="B0C8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A0415"/>
    <w:multiLevelType w:val="hybridMultilevel"/>
    <w:tmpl w:val="6FBE57A4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65347AE"/>
    <w:multiLevelType w:val="hybridMultilevel"/>
    <w:tmpl w:val="243C62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34B4E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D565222"/>
    <w:multiLevelType w:val="hybridMultilevel"/>
    <w:tmpl w:val="76DE815E"/>
    <w:lvl w:ilvl="0" w:tplc="FBDA7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91E"/>
    <w:rsid w:val="000114EA"/>
    <w:rsid w:val="00015B96"/>
    <w:rsid w:val="00041570"/>
    <w:rsid w:val="00057D6C"/>
    <w:rsid w:val="00065FD2"/>
    <w:rsid w:val="00096FA8"/>
    <w:rsid w:val="000D3874"/>
    <w:rsid w:val="000D5799"/>
    <w:rsid w:val="000E102A"/>
    <w:rsid w:val="000F1BB9"/>
    <w:rsid w:val="001027EE"/>
    <w:rsid w:val="00105110"/>
    <w:rsid w:val="00115F53"/>
    <w:rsid w:val="00122EE1"/>
    <w:rsid w:val="00126461"/>
    <w:rsid w:val="001320B6"/>
    <w:rsid w:val="001377D6"/>
    <w:rsid w:val="0014348D"/>
    <w:rsid w:val="00154E8B"/>
    <w:rsid w:val="0018469E"/>
    <w:rsid w:val="001953FD"/>
    <w:rsid w:val="001D32C7"/>
    <w:rsid w:val="001D411A"/>
    <w:rsid w:val="001E4CD6"/>
    <w:rsid w:val="001E5F8E"/>
    <w:rsid w:val="002210D2"/>
    <w:rsid w:val="002412A4"/>
    <w:rsid w:val="002435D5"/>
    <w:rsid w:val="002531C9"/>
    <w:rsid w:val="002803C9"/>
    <w:rsid w:val="00287062"/>
    <w:rsid w:val="00290881"/>
    <w:rsid w:val="002A28EE"/>
    <w:rsid w:val="002C3717"/>
    <w:rsid w:val="002C6557"/>
    <w:rsid w:val="002D3764"/>
    <w:rsid w:val="002D59B9"/>
    <w:rsid w:val="003125C0"/>
    <w:rsid w:val="003128D7"/>
    <w:rsid w:val="00316194"/>
    <w:rsid w:val="00330329"/>
    <w:rsid w:val="00330D4E"/>
    <w:rsid w:val="0034082D"/>
    <w:rsid w:val="00345741"/>
    <w:rsid w:val="0034786A"/>
    <w:rsid w:val="00347EC7"/>
    <w:rsid w:val="00354F36"/>
    <w:rsid w:val="00365300"/>
    <w:rsid w:val="0036715E"/>
    <w:rsid w:val="003753FE"/>
    <w:rsid w:val="00377B61"/>
    <w:rsid w:val="00383661"/>
    <w:rsid w:val="00397A18"/>
    <w:rsid w:val="003A570D"/>
    <w:rsid w:val="003A6EE3"/>
    <w:rsid w:val="003B0580"/>
    <w:rsid w:val="003D355B"/>
    <w:rsid w:val="00455A57"/>
    <w:rsid w:val="00462D4D"/>
    <w:rsid w:val="0046437A"/>
    <w:rsid w:val="004709D4"/>
    <w:rsid w:val="00472CC8"/>
    <w:rsid w:val="00481DF1"/>
    <w:rsid w:val="00486C85"/>
    <w:rsid w:val="004875B3"/>
    <w:rsid w:val="004A198F"/>
    <w:rsid w:val="004A699D"/>
    <w:rsid w:val="004D1095"/>
    <w:rsid w:val="004F768C"/>
    <w:rsid w:val="00506BFE"/>
    <w:rsid w:val="00560DFE"/>
    <w:rsid w:val="005B3721"/>
    <w:rsid w:val="005C1B28"/>
    <w:rsid w:val="005C34EE"/>
    <w:rsid w:val="005D3596"/>
    <w:rsid w:val="005E15AD"/>
    <w:rsid w:val="00602946"/>
    <w:rsid w:val="0061743F"/>
    <w:rsid w:val="00635F2D"/>
    <w:rsid w:val="00637B03"/>
    <w:rsid w:val="00643445"/>
    <w:rsid w:val="00654EC0"/>
    <w:rsid w:val="0068058D"/>
    <w:rsid w:val="0068571D"/>
    <w:rsid w:val="006960D1"/>
    <w:rsid w:val="006A4686"/>
    <w:rsid w:val="006C742B"/>
    <w:rsid w:val="0071773C"/>
    <w:rsid w:val="007357C2"/>
    <w:rsid w:val="00744B0C"/>
    <w:rsid w:val="0075085A"/>
    <w:rsid w:val="007568C5"/>
    <w:rsid w:val="00762811"/>
    <w:rsid w:val="00776A1C"/>
    <w:rsid w:val="00780342"/>
    <w:rsid w:val="00797A29"/>
    <w:rsid w:val="00797EDB"/>
    <w:rsid w:val="007D3EB2"/>
    <w:rsid w:val="007E1033"/>
    <w:rsid w:val="008279AB"/>
    <w:rsid w:val="008368BF"/>
    <w:rsid w:val="00842B9B"/>
    <w:rsid w:val="00855A16"/>
    <w:rsid w:val="008802DB"/>
    <w:rsid w:val="008B7356"/>
    <w:rsid w:val="008C0A48"/>
    <w:rsid w:val="008C5B61"/>
    <w:rsid w:val="008E5E25"/>
    <w:rsid w:val="008F03A8"/>
    <w:rsid w:val="009069D1"/>
    <w:rsid w:val="009C0D21"/>
    <w:rsid w:val="009D0CE7"/>
    <w:rsid w:val="009D1C22"/>
    <w:rsid w:val="009D38A2"/>
    <w:rsid w:val="009E053D"/>
    <w:rsid w:val="009E54F6"/>
    <w:rsid w:val="009E5CAD"/>
    <w:rsid w:val="00A06168"/>
    <w:rsid w:val="00A4177E"/>
    <w:rsid w:val="00A6609B"/>
    <w:rsid w:val="00A66A77"/>
    <w:rsid w:val="00A84BBF"/>
    <w:rsid w:val="00A93884"/>
    <w:rsid w:val="00AA7349"/>
    <w:rsid w:val="00AC155A"/>
    <w:rsid w:val="00B127F1"/>
    <w:rsid w:val="00B200EC"/>
    <w:rsid w:val="00B3215D"/>
    <w:rsid w:val="00B55EA6"/>
    <w:rsid w:val="00B86E94"/>
    <w:rsid w:val="00B95E9E"/>
    <w:rsid w:val="00BA74F5"/>
    <w:rsid w:val="00BC791E"/>
    <w:rsid w:val="00BE1BA6"/>
    <w:rsid w:val="00BF3741"/>
    <w:rsid w:val="00BF5A72"/>
    <w:rsid w:val="00C1207D"/>
    <w:rsid w:val="00C1411D"/>
    <w:rsid w:val="00C23C82"/>
    <w:rsid w:val="00C2761C"/>
    <w:rsid w:val="00C32975"/>
    <w:rsid w:val="00C36F97"/>
    <w:rsid w:val="00C4568D"/>
    <w:rsid w:val="00C75954"/>
    <w:rsid w:val="00C77E8F"/>
    <w:rsid w:val="00CA333C"/>
    <w:rsid w:val="00CA704A"/>
    <w:rsid w:val="00CB4768"/>
    <w:rsid w:val="00CD7ABE"/>
    <w:rsid w:val="00CF167F"/>
    <w:rsid w:val="00D21D22"/>
    <w:rsid w:val="00D34DF2"/>
    <w:rsid w:val="00D633F4"/>
    <w:rsid w:val="00D70BAA"/>
    <w:rsid w:val="00D73CAD"/>
    <w:rsid w:val="00D92020"/>
    <w:rsid w:val="00D96C84"/>
    <w:rsid w:val="00DB5E60"/>
    <w:rsid w:val="00DC32D3"/>
    <w:rsid w:val="00DD4EE9"/>
    <w:rsid w:val="00DD5661"/>
    <w:rsid w:val="00DE669E"/>
    <w:rsid w:val="00E1665D"/>
    <w:rsid w:val="00E16F8C"/>
    <w:rsid w:val="00E205BB"/>
    <w:rsid w:val="00E24B2D"/>
    <w:rsid w:val="00E345F9"/>
    <w:rsid w:val="00E41A1B"/>
    <w:rsid w:val="00E611FA"/>
    <w:rsid w:val="00E9333E"/>
    <w:rsid w:val="00EA1047"/>
    <w:rsid w:val="00EA5F59"/>
    <w:rsid w:val="00EA6DFD"/>
    <w:rsid w:val="00EB3334"/>
    <w:rsid w:val="00EB711E"/>
    <w:rsid w:val="00EE1008"/>
    <w:rsid w:val="00EF161C"/>
    <w:rsid w:val="00EF36DE"/>
    <w:rsid w:val="00F04BF3"/>
    <w:rsid w:val="00F1253B"/>
    <w:rsid w:val="00F21044"/>
    <w:rsid w:val="00F23271"/>
    <w:rsid w:val="00F24C3C"/>
    <w:rsid w:val="00F332D2"/>
    <w:rsid w:val="00F4678C"/>
    <w:rsid w:val="00F8572C"/>
    <w:rsid w:val="00F95D62"/>
    <w:rsid w:val="00FD286B"/>
    <w:rsid w:val="00FD6916"/>
    <w:rsid w:val="00FE08D4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7F9BA1-B48C-4397-9AAC-19FB21DF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BAA"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cuments\AHHResume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A2E31E-BAF3-4103-9B33-8FB90963D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AHHResume_2012</Template>
  <TotalTime>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Henderson</dc:creator>
  <cp:lastModifiedBy>Adam Henderson</cp:lastModifiedBy>
  <cp:revision>10</cp:revision>
  <cp:lastPrinted>2012-10-24T22:42:00Z</cp:lastPrinted>
  <dcterms:created xsi:type="dcterms:W3CDTF">2013-03-12T21:30:00Z</dcterms:created>
  <dcterms:modified xsi:type="dcterms:W3CDTF">2013-09-21T15:08:00Z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TC300069999990</vt:lpwstr>
  </property>
</Properties>
</file>