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4D" w:rsidRDefault="00433308">
      <w:pPr>
        <w:spacing w:after="0" w:line="259" w:lineRule="auto"/>
        <w:ind w:left="0" w:firstLine="0"/>
        <w:jc w:val="left"/>
      </w:pPr>
      <w:proofErr w:type="spellStart"/>
      <w:r>
        <w:rPr>
          <w:b/>
          <w:sz w:val="42"/>
        </w:rPr>
        <w:t>Daris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Houchins</w:t>
      </w:r>
      <w:proofErr w:type="spellEnd"/>
    </w:p>
    <w:p w:rsidR="00815E4D" w:rsidRDefault="00433308">
      <w:pPr>
        <w:pStyle w:val="Heading1"/>
        <w:spacing w:after="232"/>
        <w:ind w:left="-5"/>
      </w:pPr>
      <w:r>
        <w:t>CNC and manual Machinist. Fanuc, Custom Macros</w:t>
      </w:r>
    </w:p>
    <w:p w:rsidR="00815E4D" w:rsidRDefault="00433308">
      <w:pPr>
        <w:ind w:left="-5"/>
      </w:pPr>
      <w:r>
        <w:t>Gladewater, TX</w:t>
      </w:r>
    </w:p>
    <w:p w:rsidR="00815E4D" w:rsidRDefault="00433308">
      <w:pPr>
        <w:ind w:left="-5"/>
      </w:pPr>
      <w:r>
        <w:t xml:space="preserve">My goal is to work in a machining environment where I can utilize my 19 </w:t>
      </w:r>
      <w:r w:rsidR="00765F08">
        <w:t>years’ experience</w:t>
      </w:r>
      <w:r>
        <w:t xml:space="preserve"> as a CNC and manual machinist. I am very goal oriented and always looking for a challenge. I am also </w:t>
      </w:r>
      <w:r w:rsidR="00765F08">
        <w:t>looking</w:t>
      </w:r>
      <w:r>
        <w:t xml:space="preserve"> to relocate back to the Denver area to be closer to family.</w:t>
      </w:r>
    </w:p>
    <w:p w:rsidR="00765F08" w:rsidRDefault="00765F08">
      <w:pPr>
        <w:spacing w:after="220"/>
        <w:ind w:left="-5"/>
      </w:pPr>
    </w:p>
    <w:p w:rsidR="00815E4D" w:rsidRDefault="00433308">
      <w:pPr>
        <w:spacing w:after="220"/>
        <w:ind w:left="-5"/>
      </w:pPr>
      <w:r>
        <w:t>WORK EXPERIENCE</w:t>
      </w:r>
    </w:p>
    <w:p w:rsidR="00815E4D" w:rsidRDefault="00433308">
      <w:pPr>
        <w:pStyle w:val="Heading1"/>
        <w:ind w:left="-5"/>
      </w:pPr>
      <w:r>
        <w:t>CNC and manual Machinist</w:t>
      </w:r>
    </w:p>
    <w:p w:rsidR="00815E4D" w:rsidRDefault="00433308">
      <w:pPr>
        <w:spacing w:after="128"/>
        <w:ind w:left="-5"/>
      </w:pPr>
      <w:r>
        <w:t>East Texas Machine Works - Longview, TX - May 2006 to Present</w:t>
      </w:r>
    </w:p>
    <w:p w:rsidR="00815E4D" w:rsidRDefault="00433308">
      <w:pPr>
        <w:spacing w:after="215"/>
        <w:ind w:left="-5"/>
      </w:pPr>
      <w:r>
        <w:t>First shift machinist on the largest HBM i</w:t>
      </w:r>
      <w:r>
        <w:t>n a very demanding and versatile shop. I am very skilled at programming Fanuc, as well as writing custom macros. Additional responsibilities include work holding, tool design and fabrication, fixture design and fabrication, first article inspection, new jo</w:t>
      </w:r>
      <w:r>
        <w:t>b evaluation and cost reduction.</w:t>
      </w:r>
    </w:p>
    <w:p w:rsidR="00815E4D" w:rsidRDefault="00433308">
      <w:pPr>
        <w:pStyle w:val="Heading1"/>
        <w:ind w:left="-5"/>
      </w:pPr>
      <w:r>
        <w:t>CNC and manual Machinist</w:t>
      </w:r>
    </w:p>
    <w:p w:rsidR="00815E4D" w:rsidRDefault="00433308">
      <w:pPr>
        <w:spacing w:after="128"/>
        <w:ind w:left="-5"/>
      </w:pPr>
      <w:r>
        <w:t>Flowserve Inc - Sulphur Springs, TX - May 2005 to May 2006</w:t>
      </w:r>
    </w:p>
    <w:p w:rsidR="00815E4D" w:rsidRDefault="00433308">
      <w:pPr>
        <w:spacing w:after="215"/>
        <w:ind w:left="-5"/>
      </w:pPr>
      <w:r>
        <w:t>Responsibilities included setup, machining, first article inspection and training others on a 5 axis machining center. Additional responsib</w:t>
      </w:r>
      <w:r>
        <w:t>ilities included manufacturing small or one piece lots on manual lathes and mills when CNC was not cost effective.</w:t>
      </w:r>
      <w:bookmarkStart w:id="0" w:name="_GoBack"/>
      <w:bookmarkEnd w:id="0"/>
    </w:p>
    <w:p w:rsidR="00815E4D" w:rsidRDefault="00433308">
      <w:pPr>
        <w:pStyle w:val="Heading1"/>
        <w:ind w:left="-5"/>
      </w:pPr>
      <w:r>
        <w:t>1st shift manual and CNC machinist</w:t>
      </w:r>
    </w:p>
    <w:p w:rsidR="00815E4D" w:rsidRDefault="00433308">
      <w:pPr>
        <w:spacing w:after="128"/>
        <w:ind w:left="-5"/>
      </w:pPr>
      <w:r>
        <w:t>Wood County Machine - Mineola, TX - June 1997 to May 2005</w:t>
      </w:r>
    </w:p>
    <w:p w:rsidR="00815E4D" w:rsidRDefault="00433308">
      <w:pPr>
        <w:spacing w:after="387"/>
        <w:ind w:left="-5"/>
      </w:pPr>
      <w:r>
        <w:t>First shift machinist for a small family run mac</w:t>
      </w:r>
      <w:r>
        <w:t>hine shop. Responsibilities included programming, work holding, tool design and fabrication, first article inspection and deburring.</w:t>
      </w:r>
    </w:p>
    <w:p w:rsidR="00815E4D" w:rsidRDefault="00433308">
      <w:pPr>
        <w:spacing w:after="212"/>
        <w:ind w:left="-5"/>
      </w:pPr>
      <w:r>
        <w:t>EDUCATION</w:t>
      </w:r>
    </w:p>
    <w:p w:rsidR="00815E4D" w:rsidRDefault="00433308">
      <w:pPr>
        <w:ind w:left="-5"/>
      </w:pPr>
      <w:r>
        <w:t>Kilgore Community college - Kilgore, TX</w:t>
      </w:r>
    </w:p>
    <w:p w:rsidR="00815E4D" w:rsidRDefault="00433308">
      <w:pPr>
        <w:spacing w:after="392"/>
        <w:ind w:left="-5"/>
      </w:pPr>
      <w:r>
        <w:t>2007 to 2008</w:t>
      </w:r>
    </w:p>
    <w:p w:rsidR="00815E4D" w:rsidRDefault="00433308">
      <w:pPr>
        <w:spacing w:after="220"/>
        <w:ind w:left="-5"/>
      </w:pPr>
      <w:r>
        <w:t>PUBLICATIONS</w:t>
      </w:r>
    </w:p>
    <w:p w:rsidR="00815E4D" w:rsidRDefault="00433308">
      <w:pPr>
        <w:spacing w:after="5" w:line="259" w:lineRule="auto"/>
        <w:ind w:left="-5"/>
        <w:jc w:val="left"/>
      </w:pPr>
      <w:r>
        <w:rPr>
          <w:b/>
          <w:sz w:val="21"/>
        </w:rPr>
        <w:t>Modern machine shop.</w:t>
      </w:r>
    </w:p>
    <w:p w:rsidR="00815E4D" w:rsidRDefault="00433308">
      <w:pPr>
        <w:spacing w:after="36" w:line="259" w:lineRule="auto"/>
        <w:ind w:left="0" w:firstLine="0"/>
        <w:jc w:val="left"/>
      </w:pPr>
      <w:hyperlink r:id="rId4">
        <w:r>
          <w:rPr>
            <w:u w:val="single" w:color="000000"/>
          </w:rPr>
          <w:t>http://www.mmsonline.com/articles/the-big-niche.com</w:t>
        </w:r>
      </w:hyperlink>
    </w:p>
    <w:p w:rsidR="00815E4D" w:rsidRDefault="00433308">
      <w:pPr>
        <w:ind w:left="-5"/>
      </w:pPr>
      <w:r>
        <w:t>August 14, 2009</w:t>
      </w:r>
    </w:p>
    <w:p w:rsidR="00815E4D" w:rsidRDefault="00433308">
      <w:pPr>
        <w:spacing w:after="387"/>
        <w:ind w:left="-5"/>
      </w:pPr>
      <w:r>
        <w:t>Our shop was featured in August 2009 for our ability to survive in an economic decline, due to our large machining capa</w:t>
      </w:r>
      <w:r>
        <w:t>bilities. I was featured on the cover.</w:t>
      </w:r>
    </w:p>
    <w:p w:rsidR="00815E4D" w:rsidRDefault="00433308">
      <w:pPr>
        <w:spacing w:after="212"/>
        <w:ind w:left="-5"/>
      </w:pPr>
      <w:r>
        <w:t>ADDITIONAL INFORMATION</w:t>
      </w:r>
    </w:p>
    <w:p w:rsidR="00815E4D" w:rsidRDefault="00433308">
      <w:pPr>
        <w:ind w:left="-5"/>
      </w:pPr>
      <w:r>
        <w:t>I am a highly trained and experienced machinist capable of handling</w:t>
      </w:r>
    </w:p>
    <w:p w:rsidR="00815E4D" w:rsidRDefault="00433308">
      <w:pPr>
        <w:spacing w:after="260" w:line="301" w:lineRule="auto"/>
        <w:ind w:left="0" w:right="2387" w:firstLine="0"/>
        <w:jc w:val="left"/>
      </w:pPr>
      <w:proofErr w:type="gramStart"/>
      <w:r>
        <w:t>extremely</w:t>
      </w:r>
      <w:proofErr w:type="gramEnd"/>
      <w:r>
        <w:t xml:space="preserve"> large, high precision parts, or small precision items equally well. I am continuously required to hold tolerances of</w:t>
      </w:r>
      <w:r>
        <w:t xml:space="preserve"> .0002". I also have the ability to work alone, with little or no supervision, or as a team member to coordinate and expedite the best possible results in the least amount of time. I </w:t>
      </w:r>
      <w:r>
        <w:lastRenderedPageBreak/>
        <w:t>continuously problem solve to perform tasks that are unique to the job at</w:t>
      </w:r>
      <w:r>
        <w:t xml:space="preserve"> hand. I am very experienced at writing macros and using cad cam systems to achieve the best programming efficiency possible. I am also adept at material handling of the same large parts. In addition, I am a very fast learner, always looking to broaden my </w:t>
      </w:r>
      <w:r>
        <w:t>knowledge and skill set.</w:t>
      </w:r>
    </w:p>
    <w:p w:rsidR="00815E4D" w:rsidRDefault="00433308">
      <w:pPr>
        <w:spacing w:after="292"/>
        <w:ind w:left="-5"/>
      </w:pPr>
      <w:r>
        <w:t>Machines operated</w:t>
      </w:r>
    </w:p>
    <w:p w:rsidR="00815E4D" w:rsidRDefault="00433308">
      <w:pPr>
        <w:ind w:left="-5"/>
      </w:pPr>
      <w:r>
        <w:t>Giddings and Lewis RT 1600 HBM. (Current) x12' y10' z8'(saddle) w 4'. Fanuc controls.</w:t>
      </w:r>
    </w:p>
    <w:p w:rsidR="00815E4D" w:rsidRDefault="00433308">
      <w:pPr>
        <w:ind w:left="-5"/>
      </w:pPr>
      <w:proofErr w:type="spellStart"/>
      <w:r>
        <w:t>Kuraki</w:t>
      </w:r>
      <w:proofErr w:type="spellEnd"/>
      <w:r>
        <w:t xml:space="preserve"> 13 &amp; 11 HBM. X9' y8' z6' (saddle) w2'. Fanuc controls.</w:t>
      </w:r>
    </w:p>
    <w:p w:rsidR="00815E4D" w:rsidRDefault="00433308">
      <w:pPr>
        <w:ind w:left="-5"/>
      </w:pPr>
      <w:proofErr w:type="spellStart"/>
      <w:r>
        <w:t>Mandelli</w:t>
      </w:r>
      <w:proofErr w:type="spellEnd"/>
      <w:r>
        <w:t xml:space="preserve"> HMC. X5' y5' z4'. </w:t>
      </w:r>
      <w:proofErr w:type="spellStart"/>
      <w:r>
        <w:t>Mandelli</w:t>
      </w:r>
      <w:proofErr w:type="spellEnd"/>
      <w:r>
        <w:t xml:space="preserve"> controls.</w:t>
      </w:r>
    </w:p>
    <w:p w:rsidR="00815E4D" w:rsidRDefault="00433308">
      <w:pPr>
        <w:ind w:left="-5"/>
      </w:pPr>
      <w:proofErr w:type="spellStart"/>
      <w:r>
        <w:t>Femco</w:t>
      </w:r>
      <w:proofErr w:type="spellEnd"/>
      <w:r>
        <w:t xml:space="preserve"> VMC. X4' y2' </w:t>
      </w:r>
      <w:r>
        <w:t>z2'. Fanuc controls</w:t>
      </w:r>
    </w:p>
    <w:p w:rsidR="00815E4D" w:rsidRDefault="00433308">
      <w:pPr>
        <w:ind w:left="-5"/>
      </w:pPr>
      <w:proofErr w:type="spellStart"/>
      <w:r>
        <w:t>Morei</w:t>
      </w:r>
      <w:proofErr w:type="spellEnd"/>
      <w:r>
        <w:t xml:space="preserve"> Seiki SL4, SL5. Slant bed CNC lathes. Fanuc controls.</w:t>
      </w:r>
    </w:p>
    <w:p w:rsidR="00815E4D" w:rsidRDefault="00433308">
      <w:pPr>
        <w:ind w:left="-5"/>
      </w:pPr>
      <w:proofErr w:type="spellStart"/>
      <w:r>
        <w:t>Cogsdill</w:t>
      </w:r>
      <w:proofErr w:type="spellEnd"/>
      <w:r>
        <w:t xml:space="preserve"> facing attachments and </w:t>
      </w:r>
      <w:proofErr w:type="spellStart"/>
      <w:r>
        <w:t>Mandelli</w:t>
      </w:r>
      <w:proofErr w:type="spellEnd"/>
      <w:r>
        <w:t xml:space="preserve"> facing attachments, as well as 90 Deg. Milling heads.</w:t>
      </w:r>
    </w:p>
    <w:p w:rsidR="00815E4D" w:rsidRDefault="00433308">
      <w:pPr>
        <w:ind w:left="-5"/>
      </w:pPr>
      <w:r>
        <w:t>Blanchard surface grinders. 60" table.</w:t>
      </w:r>
    </w:p>
    <w:p w:rsidR="00815E4D" w:rsidRDefault="00433308">
      <w:pPr>
        <w:ind w:left="-5"/>
      </w:pPr>
      <w:r>
        <w:t>Manual milling machines and manual lathes of various sizes and capabilities.</w:t>
      </w:r>
    </w:p>
    <w:sectPr w:rsidR="00815E4D">
      <w:pgSz w:w="12240" w:h="15840"/>
      <w:pgMar w:top="1487" w:right="1800" w:bottom="15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4D"/>
    <w:rsid w:val="00433308"/>
    <w:rsid w:val="00765F08"/>
    <w:rsid w:val="0081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C0535-F8D0-4503-A457-46289730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0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0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msonline.com/articles/the-big-ni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cp:lastPrinted>2016-03-08T20:40:00Z</cp:lastPrinted>
  <dcterms:created xsi:type="dcterms:W3CDTF">2016-03-08T20:54:00Z</dcterms:created>
  <dcterms:modified xsi:type="dcterms:W3CDTF">2016-03-08T20:54:00Z</dcterms:modified>
</cp:coreProperties>
</file>