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D4" w:rsidRDefault="00F52DD4" w:rsidP="00891B36">
      <w:pPr>
        <w:rPr>
          <w:b/>
          <w:sz w:val="28"/>
        </w:rPr>
      </w:pPr>
    </w:p>
    <w:p w:rsidR="00D4793E" w:rsidRPr="00F52DD4" w:rsidRDefault="00F52DD4" w:rsidP="00F52DD4">
      <w:pPr>
        <w:ind w:left="360"/>
        <w:rPr>
          <w:b/>
          <w:sz w:val="28"/>
        </w:rPr>
      </w:pPr>
      <w:r>
        <w:rPr>
          <w:b/>
          <w:sz w:val="28"/>
        </w:rPr>
        <w:t xml:space="preserve">                                                 </w:t>
      </w:r>
      <w:r w:rsidR="00D4793E" w:rsidRPr="00F52DD4">
        <w:rPr>
          <w:b/>
          <w:sz w:val="28"/>
        </w:rPr>
        <w:t>Michael C. Church</w:t>
      </w:r>
    </w:p>
    <w:p w:rsidR="00D4793E" w:rsidRDefault="00D4793E" w:rsidP="00D95B02">
      <w:pPr>
        <w:jc w:val="center"/>
      </w:pPr>
      <w:r>
        <w:t>246 Crowley Ave</w:t>
      </w:r>
      <w:r w:rsidR="00E84B67">
        <w:t xml:space="preserve">. </w:t>
      </w:r>
      <w:r>
        <w:t>Buffalo, NY 14207</w:t>
      </w:r>
    </w:p>
    <w:p w:rsidR="00D4793E" w:rsidRDefault="00D4793E" w:rsidP="00D95B02">
      <w:pPr>
        <w:pBdr>
          <w:bottom w:val="single" w:sz="12" w:space="1" w:color="auto"/>
        </w:pBdr>
        <w:jc w:val="center"/>
      </w:pPr>
      <w:r>
        <w:t>(716) 873-3724</w:t>
      </w:r>
    </w:p>
    <w:p w:rsidR="00D4793E" w:rsidRDefault="00D4793E" w:rsidP="00D95B02">
      <w:pPr>
        <w:spacing w:before="300"/>
      </w:pPr>
      <w:r w:rsidRPr="00D4793E">
        <w:rPr>
          <w:b/>
          <w:u w:val="single"/>
        </w:rPr>
        <w:t>Objective:</w:t>
      </w:r>
      <w:r>
        <w:t xml:space="preserve"> To establish a career with a progressive company where my experience, abilities, and performanc</w:t>
      </w:r>
      <w:r w:rsidR="00E84B67">
        <w:t xml:space="preserve">e </w:t>
      </w:r>
      <w:r>
        <w:t>can have a positive impact on this company’s productivity.</w:t>
      </w:r>
    </w:p>
    <w:p w:rsidR="00D4793E" w:rsidRDefault="00D4793E" w:rsidP="00FC1025">
      <w:pPr>
        <w:spacing w:before="240"/>
        <w:ind w:left="2160" w:hanging="2160"/>
      </w:pPr>
      <w:r w:rsidRPr="00D4793E">
        <w:rPr>
          <w:b/>
          <w:u w:val="single"/>
        </w:rPr>
        <w:t>Education:</w:t>
      </w:r>
      <w:r>
        <w:tab/>
        <w:t xml:space="preserve">Graduated Grover Cleveland High </w:t>
      </w:r>
      <w:r w:rsidR="00E373E9">
        <w:t>School</w:t>
      </w:r>
    </w:p>
    <w:p w:rsidR="00D4793E" w:rsidRDefault="00863CCC" w:rsidP="00D95B02">
      <w:pPr>
        <w:ind w:left="2160"/>
      </w:pPr>
      <w:r>
        <w:t>Grammar School</w:t>
      </w:r>
      <w:r w:rsidR="00D4793E">
        <w:t>#77</w:t>
      </w:r>
    </w:p>
    <w:p w:rsidR="00D4793E" w:rsidRPr="00D4793E" w:rsidRDefault="00D4793E" w:rsidP="00FC1025">
      <w:pPr>
        <w:spacing w:before="240"/>
        <w:ind w:left="2160" w:hanging="2160"/>
        <w:rPr>
          <w:b/>
          <w:u w:val="single"/>
        </w:rPr>
      </w:pPr>
      <w:r w:rsidRPr="00D4793E">
        <w:rPr>
          <w:b/>
          <w:u w:val="single"/>
        </w:rPr>
        <w:t>Work Experience:</w:t>
      </w:r>
    </w:p>
    <w:p w:rsidR="00D95B02" w:rsidRDefault="009E7546" w:rsidP="00CF356B">
      <w:pPr>
        <w:tabs>
          <w:tab w:val="left" w:pos="3600"/>
          <w:tab w:val="left" w:pos="7920"/>
        </w:tabs>
        <w:spacing w:before="160"/>
      </w:pPr>
      <w:r>
        <w:t>September 2010 – March 2012</w:t>
      </w:r>
      <w:r w:rsidR="00D95B02">
        <w:tab/>
      </w:r>
      <w:r w:rsidR="00D95B02" w:rsidRPr="00D95B02">
        <w:rPr>
          <w:b/>
        </w:rPr>
        <w:t>P&amp;G Steel Products Company, Inc.</w:t>
      </w:r>
      <w:r w:rsidR="00D95B02">
        <w:rPr>
          <w:b/>
        </w:rPr>
        <w:tab/>
      </w:r>
      <w:r w:rsidR="00DE57A2">
        <w:t>Buffalo</w:t>
      </w:r>
      <w:r w:rsidR="00200169" w:rsidRPr="00200169">
        <w:t xml:space="preserve">, </w:t>
      </w:r>
      <w:r w:rsidR="00BB42C3">
        <w:t>NY</w:t>
      </w:r>
    </w:p>
    <w:p w:rsidR="00200169" w:rsidRDefault="00200169" w:rsidP="00CF356B">
      <w:pPr>
        <w:tabs>
          <w:tab w:val="left" w:pos="3600"/>
          <w:tab w:val="left" w:pos="7920"/>
        </w:tabs>
      </w:pPr>
      <w:r>
        <w:t>Machine Operator</w:t>
      </w:r>
    </w:p>
    <w:p w:rsidR="00863CCC" w:rsidRDefault="00863CCC" w:rsidP="00CF356B">
      <w:pPr>
        <w:tabs>
          <w:tab w:val="left" w:pos="3600"/>
          <w:tab w:val="left" w:pos="7920"/>
        </w:tabs>
      </w:pPr>
      <w:r>
        <w:t>Production</w:t>
      </w:r>
    </w:p>
    <w:p w:rsidR="00200169" w:rsidRDefault="00200169" w:rsidP="00CF356B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Machine Operator</w:t>
      </w:r>
    </w:p>
    <w:p w:rsidR="00200169" w:rsidRDefault="00200169" w:rsidP="00CF356B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Die press Operator</w:t>
      </w:r>
      <w:r w:rsidR="008E0C91">
        <w:t xml:space="preserve"> (up to 1000 tons)</w:t>
      </w:r>
    </w:p>
    <w:p w:rsidR="00200169" w:rsidRDefault="00200169" w:rsidP="00CF356B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Hass Machining Operator</w:t>
      </w:r>
    </w:p>
    <w:p w:rsidR="00200169" w:rsidRDefault="00200169" w:rsidP="00CF356B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Loading job numbers and c</w:t>
      </w:r>
      <w:r w:rsidR="003240FD">
        <w:t xml:space="preserve">odes in </w:t>
      </w:r>
      <w:r w:rsidR="00DE57A2">
        <w:t xml:space="preserve">vista </w:t>
      </w:r>
      <w:r w:rsidR="003240FD">
        <w:t>before production</w:t>
      </w:r>
    </w:p>
    <w:p w:rsidR="00200169" w:rsidRDefault="00200169" w:rsidP="00CF356B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Inspecting steel</w:t>
      </w:r>
    </w:p>
    <w:p w:rsidR="00200169" w:rsidRDefault="008E0C91" w:rsidP="00CF356B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Spot</w:t>
      </w:r>
      <w:r w:rsidR="00200169">
        <w:t xml:space="preserve"> welding press</w:t>
      </w:r>
    </w:p>
    <w:p w:rsidR="00200169" w:rsidRDefault="008E0C91" w:rsidP="00CF356B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Gau</w:t>
      </w:r>
      <w:r w:rsidR="00200169">
        <w:t>ging finished production pieces</w:t>
      </w:r>
    </w:p>
    <w:p w:rsidR="00200169" w:rsidRDefault="00200169" w:rsidP="00CF356B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Ta</w:t>
      </w:r>
      <w:r w:rsidR="00277C97">
        <w:t>g</w:t>
      </w:r>
      <w:r>
        <w:t>ging finished product pieces</w:t>
      </w:r>
    </w:p>
    <w:p w:rsidR="00200169" w:rsidRDefault="00200169" w:rsidP="00CF356B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Making sure dies are intact and tight</w:t>
      </w:r>
    </w:p>
    <w:p w:rsidR="00200169" w:rsidRDefault="00200169" w:rsidP="00CF356B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Making sure each hit is 100% qualified</w:t>
      </w:r>
    </w:p>
    <w:p w:rsidR="00200169" w:rsidRDefault="00200169" w:rsidP="00CF356B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 xml:space="preserve">Making sure all pieces and </w:t>
      </w:r>
      <w:r w:rsidR="00DE57A2">
        <w:t>count are in the vista</w:t>
      </w:r>
      <w:r>
        <w:t xml:space="preserve"> after production is finished</w:t>
      </w:r>
      <w:r w:rsidR="00DE57A2">
        <w:t xml:space="preserve"> </w:t>
      </w:r>
    </w:p>
    <w:p w:rsidR="00DE57A2" w:rsidRDefault="00DE57A2" w:rsidP="00CF356B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CNC  Operator</w:t>
      </w:r>
    </w:p>
    <w:p w:rsidR="00DE57A2" w:rsidRDefault="00DE57A2" w:rsidP="00DE57A2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Forklift Operator</w:t>
      </w:r>
    </w:p>
    <w:p w:rsidR="00DE57A2" w:rsidRDefault="00DE57A2" w:rsidP="00DE57A2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Basic maintenance for each machine ran</w:t>
      </w:r>
    </w:p>
    <w:p w:rsidR="0089205D" w:rsidRDefault="00DE57A2" w:rsidP="0089205D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Experience on many different Die Press machines</w:t>
      </w:r>
    </w:p>
    <w:p w:rsidR="00EF73A6" w:rsidRDefault="00EF73A6" w:rsidP="0089205D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>Loading coils of steel and aluminum through pinch rollers to die</w:t>
      </w:r>
    </w:p>
    <w:p w:rsidR="00EF73A6" w:rsidRDefault="00EF73A6" w:rsidP="0089205D">
      <w:pPr>
        <w:pStyle w:val="ListParagraph"/>
        <w:numPr>
          <w:ilvl w:val="0"/>
          <w:numId w:val="3"/>
        </w:numPr>
        <w:tabs>
          <w:tab w:val="left" w:pos="2340"/>
          <w:tab w:val="left" w:pos="3600"/>
          <w:tab w:val="left" w:pos="7920"/>
        </w:tabs>
      </w:pPr>
      <w:r>
        <w:t xml:space="preserve">Operating machines on continues or single hit </w:t>
      </w:r>
    </w:p>
    <w:p w:rsidR="00DE57A2" w:rsidRPr="00200169" w:rsidRDefault="00DE57A2" w:rsidP="00DE57A2">
      <w:pPr>
        <w:tabs>
          <w:tab w:val="left" w:pos="2340"/>
          <w:tab w:val="left" w:pos="3600"/>
          <w:tab w:val="left" w:pos="7920"/>
        </w:tabs>
        <w:ind w:left="1980"/>
      </w:pPr>
    </w:p>
    <w:p w:rsidR="00D4793E" w:rsidRDefault="00D4793E" w:rsidP="00CF356B">
      <w:pPr>
        <w:tabs>
          <w:tab w:val="left" w:pos="3600"/>
          <w:tab w:val="left" w:pos="7920"/>
        </w:tabs>
        <w:spacing w:before="160"/>
      </w:pPr>
      <w:r>
        <w:t>September 2002 – 2006</w:t>
      </w:r>
      <w:r>
        <w:tab/>
      </w:r>
      <w:r w:rsidRPr="00D4793E">
        <w:rPr>
          <w:b/>
        </w:rPr>
        <w:t>Tyson</w:t>
      </w:r>
      <w:r>
        <w:tab/>
        <w:t>Buffalo, NY</w:t>
      </w:r>
    </w:p>
    <w:p w:rsidR="00D4793E" w:rsidRDefault="00D4793E" w:rsidP="00CF356B">
      <w:pPr>
        <w:tabs>
          <w:tab w:val="left" w:pos="3600"/>
          <w:tab w:val="left" w:pos="7920"/>
        </w:tabs>
      </w:pPr>
      <w:r>
        <w:t>Shipping &amp; Receiving</w:t>
      </w:r>
    </w:p>
    <w:p w:rsidR="00D4793E" w:rsidRDefault="00D4793E" w:rsidP="00CF356B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In charge of orders</w:t>
      </w:r>
    </w:p>
    <w:p w:rsidR="00D4793E" w:rsidRDefault="00D4793E" w:rsidP="00CF356B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Responsible of shipments</w:t>
      </w:r>
    </w:p>
    <w:p w:rsidR="00D4793E" w:rsidRDefault="00D4793E" w:rsidP="00CF356B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Inspection of shipments</w:t>
      </w:r>
    </w:p>
    <w:p w:rsidR="00D4793E" w:rsidRDefault="00D4793E" w:rsidP="00CF356B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Receiving products</w:t>
      </w:r>
    </w:p>
    <w:p w:rsidR="00D4793E" w:rsidRDefault="00D4793E" w:rsidP="00CF356B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Inventory control</w:t>
      </w:r>
    </w:p>
    <w:p w:rsidR="00D4793E" w:rsidRDefault="00D4793E" w:rsidP="00CF356B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Stocking products</w:t>
      </w:r>
    </w:p>
    <w:p w:rsidR="00D4793E" w:rsidRDefault="00D4793E" w:rsidP="00CF356B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Scanning shipments &amp; downloading to computer</w:t>
      </w:r>
    </w:p>
    <w:p w:rsidR="00D4793E" w:rsidRDefault="00D4793E" w:rsidP="00CF356B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Forklift operator</w:t>
      </w:r>
    </w:p>
    <w:p w:rsidR="00891B36" w:rsidRDefault="00891B36" w:rsidP="00CF356B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Shrink wrap finished production</w:t>
      </w:r>
    </w:p>
    <w:p w:rsidR="00D4793E" w:rsidRDefault="00D4793E" w:rsidP="00CF356B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Loading and unloading trailers</w:t>
      </w:r>
    </w:p>
    <w:p w:rsidR="00EF73A6" w:rsidRDefault="00891B36" w:rsidP="00CF356B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Loading full pallets on roller racks up to 30 feet high</w:t>
      </w:r>
    </w:p>
    <w:p w:rsidR="00D4793E" w:rsidRDefault="00D4793E" w:rsidP="00CF356B">
      <w:pPr>
        <w:tabs>
          <w:tab w:val="left" w:pos="3600"/>
          <w:tab w:val="left" w:pos="7920"/>
        </w:tabs>
        <w:spacing w:before="160"/>
      </w:pPr>
      <w:r>
        <w:lastRenderedPageBreak/>
        <w:t>September 2001 – January 2002</w:t>
      </w:r>
      <w:r>
        <w:tab/>
      </w:r>
      <w:r>
        <w:rPr>
          <w:b/>
        </w:rPr>
        <w:t>3M Company</w:t>
      </w:r>
      <w:r>
        <w:tab/>
        <w:t>Tonawanda, NY</w:t>
      </w:r>
    </w:p>
    <w:p w:rsidR="00D4793E" w:rsidRDefault="00D4793E" w:rsidP="00CF356B">
      <w:pPr>
        <w:tabs>
          <w:tab w:val="left" w:pos="3600"/>
          <w:tab w:val="left" w:pos="7920"/>
        </w:tabs>
      </w:pPr>
      <w:r>
        <w:t>Packaging &amp; Wrapping</w:t>
      </w:r>
    </w:p>
    <w:p w:rsidR="00E8403B" w:rsidRDefault="00E8403B" w:rsidP="00CF356B">
      <w:pPr>
        <w:tabs>
          <w:tab w:val="left" w:pos="3600"/>
          <w:tab w:val="left" w:pos="7920"/>
        </w:tabs>
      </w:pPr>
      <w:r>
        <w:t>Production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Inspection of sponges</w:t>
      </w:r>
    </w:p>
    <w:p w:rsidR="00E8403B" w:rsidRDefault="00D4793E" w:rsidP="00E8403B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Responsible for quality of sponges</w:t>
      </w:r>
      <w:r w:rsidR="00E8403B" w:rsidRPr="00E8403B">
        <w:t xml:space="preserve"> </w:t>
      </w:r>
    </w:p>
    <w:p w:rsidR="00D4793E" w:rsidRDefault="00E8403B" w:rsidP="00DC285C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Assembly line operator</w:t>
      </w:r>
    </w:p>
    <w:p w:rsidR="00E8403B" w:rsidRDefault="00E8403B" w:rsidP="00DC285C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Packager &amp; wrapper</w:t>
      </w:r>
    </w:p>
    <w:p w:rsidR="00E8403B" w:rsidRDefault="00E8403B" w:rsidP="00DC285C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Kept continue flow of production</w:t>
      </w:r>
    </w:p>
    <w:p w:rsidR="00DC285C" w:rsidRDefault="00DC285C" w:rsidP="00DC285C">
      <w:pPr>
        <w:tabs>
          <w:tab w:val="left" w:pos="3600"/>
          <w:tab w:val="left" w:pos="7920"/>
        </w:tabs>
        <w:spacing w:before="160"/>
      </w:pPr>
      <w:r>
        <w:t xml:space="preserve">October 1998 – January 1999           </w:t>
      </w:r>
      <w:r>
        <w:rPr>
          <w:b/>
        </w:rPr>
        <w:t>American Sales</w:t>
      </w:r>
      <w:r>
        <w:tab/>
        <w:t>Cheektowaga, NY</w:t>
      </w:r>
    </w:p>
    <w:p w:rsidR="00DC285C" w:rsidRDefault="00DC285C" w:rsidP="00DC285C">
      <w:pPr>
        <w:tabs>
          <w:tab w:val="left" w:pos="3600"/>
          <w:tab w:val="left" w:pos="7920"/>
        </w:tabs>
      </w:pPr>
      <w:r>
        <w:t>Stock Boy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7"/>
      </w:pPr>
      <w:r>
        <w:t>Inventory of stock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Cut boxes for assembly line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Stacked boxes for assembly line</w:t>
      </w:r>
    </w:p>
    <w:p w:rsidR="00DC285C" w:rsidRDefault="00DC285C" w:rsidP="00DC285C">
      <w:pPr>
        <w:tabs>
          <w:tab w:val="left" w:pos="3600"/>
          <w:tab w:val="left" w:pos="7920"/>
        </w:tabs>
        <w:spacing w:before="160"/>
      </w:pPr>
      <w:r>
        <w:t>February 1998 – August 1998</w:t>
      </w:r>
      <w:r>
        <w:tab/>
      </w:r>
      <w:r>
        <w:rPr>
          <w:b/>
        </w:rPr>
        <w:t>Buff Tech.</w:t>
      </w:r>
      <w:r>
        <w:tab/>
        <w:t>Cheektowaga, NY</w:t>
      </w:r>
    </w:p>
    <w:p w:rsidR="00DC285C" w:rsidRDefault="00DC285C" w:rsidP="00DC285C">
      <w:pPr>
        <w:tabs>
          <w:tab w:val="left" w:pos="3600"/>
          <w:tab w:val="left" w:pos="7920"/>
        </w:tabs>
      </w:pPr>
      <w:r>
        <w:t>Package &amp; Wrapping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Packager &amp; wrapper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Worked on assembly line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7920"/>
        </w:tabs>
        <w:ind w:left="2340"/>
      </w:pPr>
      <w:r>
        <w:t>Pre-set hole for vinyl siding</w:t>
      </w:r>
    </w:p>
    <w:p w:rsidR="00DC285C" w:rsidRDefault="00DC285C" w:rsidP="00DC285C">
      <w:pPr>
        <w:tabs>
          <w:tab w:val="left" w:pos="3600"/>
          <w:tab w:val="left" w:pos="4320"/>
          <w:tab w:val="left" w:pos="7920"/>
        </w:tabs>
        <w:spacing w:before="160"/>
      </w:pPr>
      <w:r>
        <w:t>January 1997 – February 1998</w:t>
      </w:r>
      <w:r>
        <w:tab/>
      </w:r>
      <w:r>
        <w:rPr>
          <w:b/>
        </w:rPr>
        <w:t>Genesis Chemicals</w:t>
      </w:r>
      <w:r>
        <w:tab/>
        <w:t>Buffalo, NY</w:t>
      </w:r>
    </w:p>
    <w:p w:rsidR="00DC285C" w:rsidRDefault="00DC285C" w:rsidP="00DC285C">
      <w:pPr>
        <w:tabs>
          <w:tab w:val="left" w:pos="3600"/>
          <w:tab w:val="left" w:pos="4320"/>
          <w:tab w:val="left" w:pos="7200"/>
          <w:tab w:val="left" w:pos="7920"/>
        </w:tabs>
      </w:pPr>
      <w:r>
        <w:t>Production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Certified hazardous material shipper</w:t>
      </w:r>
      <w:r w:rsidR="006B6EBE">
        <w:t xml:space="preserve"> with UPS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Measured chemicals for detergents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Prepared all detergents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Shipped and received merchandise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Operated forklift truck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Lowered PH levels for OSHA standards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Kept track of inventory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Filled 55 gallon drums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Testing of chemical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Demonstrations of finished products</w:t>
      </w:r>
    </w:p>
    <w:p w:rsidR="00DC285C" w:rsidRDefault="00DC285C" w:rsidP="00DC285C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Changed percentages to liquid form</w:t>
      </w:r>
    </w:p>
    <w:p w:rsidR="00FD3D77" w:rsidRPr="00D4793E" w:rsidRDefault="00FD3D77" w:rsidP="00FD3D77">
      <w:pPr>
        <w:tabs>
          <w:tab w:val="left" w:pos="3600"/>
          <w:tab w:val="left" w:pos="7920"/>
        </w:tabs>
        <w:spacing w:before="240"/>
        <w:ind w:left="2160" w:hanging="2160"/>
        <w:rPr>
          <w:b/>
          <w:u w:val="single"/>
        </w:rPr>
      </w:pPr>
      <w:r>
        <w:rPr>
          <w:b/>
          <w:u w:val="single"/>
        </w:rPr>
        <w:t>Relevant Experience</w:t>
      </w:r>
      <w:r w:rsidRPr="00D4793E">
        <w:rPr>
          <w:b/>
          <w:u w:val="single"/>
        </w:rPr>
        <w:t>:</w:t>
      </w:r>
    </w:p>
    <w:p w:rsidR="00FD3D77" w:rsidRDefault="00FD3D77" w:rsidP="00FD3D77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spacing w:before="160"/>
        <w:ind w:left="2347"/>
      </w:pPr>
      <w:r>
        <w:t>Responsible, trustworthy, organized, well motivated</w:t>
      </w:r>
    </w:p>
    <w:p w:rsidR="00FD3D77" w:rsidRDefault="00FD3D77" w:rsidP="00FD3D77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spacing w:before="300"/>
        <w:ind w:left="2347"/>
      </w:pPr>
      <w:r>
        <w:t>Friendly and courteous to customers, management, and all team members in any situation</w:t>
      </w:r>
    </w:p>
    <w:p w:rsidR="00FD3D77" w:rsidRDefault="00FD3D77" w:rsidP="00FD3D77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Good verbal and written communication skills</w:t>
      </w:r>
    </w:p>
    <w:p w:rsidR="00FD3D77" w:rsidRDefault="00FD3D77" w:rsidP="00FD3D77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General working knowledge with computers</w:t>
      </w:r>
    </w:p>
    <w:p w:rsidR="00FD3D77" w:rsidRDefault="00FD3D77" w:rsidP="00FD3D77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General working knowledge with forklift trucks</w:t>
      </w:r>
    </w:p>
    <w:p w:rsidR="00FD3D77" w:rsidRDefault="00EB733E" w:rsidP="00FD3D77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left="2340"/>
      </w:pPr>
      <w:r>
        <w:t>Quality work of all jobs I do</w:t>
      </w:r>
    </w:p>
    <w:p w:rsidR="00FC1025" w:rsidRDefault="00FC1025" w:rsidP="00891B36">
      <w:pPr>
        <w:tabs>
          <w:tab w:val="left" w:pos="3600"/>
          <w:tab w:val="left" w:pos="7920"/>
        </w:tabs>
        <w:ind w:left="1980"/>
      </w:pPr>
    </w:p>
    <w:p w:rsidR="00FD3D77" w:rsidRDefault="00FD3D77" w:rsidP="00891B36">
      <w:pPr>
        <w:tabs>
          <w:tab w:val="left" w:pos="3600"/>
          <w:tab w:val="left" w:pos="7920"/>
        </w:tabs>
        <w:ind w:left="1980"/>
        <w:sectPr w:rsidR="00FD3D77" w:rsidSect="00FC1025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BE69CC" w:rsidRPr="00D4793E" w:rsidRDefault="00BE69CC" w:rsidP="00CF356B">
      <w:pPr>
        <w:tabs>
          <w:tab w:val="left" w:pos="3600"/>
          <w:tab w:val="left" w:pos="7920"/>
        </w:tabs>
        <w:spacing w:before="240"/>
        <w:ind w:left="2160" w:hanging="2160"/>
        <w:rPr>
          <w:b/>
          <w:u w:val="single"/>
        </w:rPr>
      </w:pPr>
      <w:r>
        <w:rPr>
          <w:b/>
          <w:u w:val="single"/>
        </w:rPr>
        <w:lastRenderedPageBreak/>
        <w:t>Skills and Abilities</w:t>
      </w:r>
      <w:r w:rsidRPr="00D4793E">
        <w:rPr>
          <w:b/>
          <w:u w:val="single"/>
        </w:rPr>
        <w:t>:</w:t>
      </w:r>
    </w:p>
    <w:p w:rsidR="00BE69CC" w:rsidRDefault="004E5EEF" w:rsidP="00CF356B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spacing w:before="160"/>
        <w:ind w:left="2347"/>
      </w:pPr>
      <w:r>
        <w:t>Great performance and mo</w:t>
      </w:r>
      <w:r w:rsidR="00EF73A6">
        <w:t>tivation</w:t>
      </w:r>
    </w:p>
    <w:p w:rsidR="00BE69CC" w:rsidRDefault="00BE69CC" w:rsidP="00CF356B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spacing w:before="300"/>
        <w:ind w:left="2347"/>
      </w:pPr>
      <w:r>
        <w:t>Problem solver and quick learner</w:t>
      </w:r>
    </w:p>
    <w:p w:rsidR="00FC1025" w:rsidRPr="00FC1025" w:rsidRDefault="00BE69CC" w:rsidP="00CF356B">
      <w:pPr>
        <w:pStyle w:val="ListParagraph"/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spacing w:before="300"/>
        <w:ind w:left="2347"/>
        <w:rPr>
          <w:b/>
          <w:u w:val="single"/>
        </w:rPr>
      </w:pPr>
      <w:r>
        <w:t>Detail oriented and dependable</w:t>
      </w:r>
    </w:p>
    <w:p w:rsidR="00BE69CC" w:rsidRPr="00FC1025" w:rsidRDefault="00BE69CC" w:rsidP="00CF356B">
      <w:pPr>
        <w:tabs>
          <w:tab w:val="left" w:pos="3600"/>
          <w:tab w:val="left" w:pos="4320"/>
          <w:tab w:val="left" w:pos="7200"/>
          <w:tab w:val="left" w:pos="7920"/>
        </w:tabs>
        <w:spacing w:before="240"/>
        <w:ind w:left="2160" w:hanging="2160"/>
        <w:rPr>
          <w:b/>
          <w:u w:val="single"/>
        </w:rPr>
      </w:pPr>
      <w:r w:rsidRPr="00FC1025">
        <w:rPr>
          <w:b/>
          <w:u w:val="single"/>
        </w:rPr>
        <w:t>References:</w:t>
      </w:r>
    </w:p>
    <w:p w:rsidR="00BE69CC" w:rsidRDefault="00BE69CC" w:rsidP="00CF356B">
      <w:pPr>
        <w:tabs>
          <w:tab w:val="left" w:pos="3600"/>
          <w:tab w:val="left" w:pos="4320"/>
          <w:tab w:val="left" w:pos="7200"/>
          <w:tab w:val="left" w:pos="7920"/>
        </w:tabs>
        <w:spacing w:before="160"/>
        <w:ind w:left="2347" w:hanging="360"/>
        <w:contextualSpacing/>
      </w:pPr>
      <w:r>
        <w:t>National Gr</w:t>
      </w:r>
      <w:r w:rsidR="009C7508">
        <w:t>i</w:t>
      </w:r>
      <w:r>
        <w:t>d ATTN: Jennifer Winkelsas (716) 510-6285</w:t>
      </w:r>
    </w:p>
    <w:p w:rsidR="00BE69CC" w:rsidRDefault="00BE69CC" w:rsidP="00CF356B">
      <w:pPr>
        <w:tabs>
          <w:tab w:val="left" w:pos="3600"/>
          <w:tab w:val="left" w:pos="4320"/>
          <w:tab w:val="left" w:pos="7200"/>
          <w:tab w:val="left" w:pos="7920"/>
        </w:tabs>
        <w:ind w:left="1987"/>
      </w:pPr>
      <w:r>
        <w:t>Ford Motor Company ATTN: Carl A. Church (716) 715-7938</w:t>
      </w:r>
    </w:p>
    <w:p w:rsidR="00BE69CC" w:rsidRDefault="00BE69CC" w:rsidP="00CF356B">
      <w:pPr>
        <w:tabs>
          <w:tab w:val="left" w:pos="3600"/>
          <w:tab w:val="left" w:pos="4320"/>
          <w:tab w:val="left" w:pos="7200"/>
          <w:tab w:val="left" w:pos="7920"/>
        </w:tabs>
        <w:ind w:left="1987"/>
      </w:pPr>
      <w:r>
        <w:t>Ford Motor Company ATTN:</w:t>
      </w:r>
      <w:r w:rsidR="00FD3D77">
        <w:t xml:space="preserve"> Joseph A. Church (716) 578-5062</w:t>
      </w:r>
    </w:p>
    <w:p w:rsidR="00BE69CC" w:rsidRDefault="00BE69CC" w:rsidP="00CF356B">
      <w:pPr>
        <w:tabs>
          <w:tab w:val="left" w:pos="3600"/>
          <w:tab w:val="left" w:pos="4320"/>
          <w:tab w:val="left" w:pos="7200"/>
          <w:tab w:val="left" w:pos="7920"/>
        </w:tabs>
        <w:ind w:left="1987"/>
      </w:pPr>
      <w:r>
        <w:t>Ford Motor Company ATTN: Marshall C. Church (716) 886-6389</w:t>
      </w:r>
    </w:p>
    <w:p w:rsidR="00BE69CC" w:rsidRDefault="00BE69CC" w:rsidP="00CF356B">
      <w:pPr>
        <w:tabs>
          <w:tab w:val="left" w:pos="3600"/>
          <w:tab w:val="left" w:pos="4320"/>
          <w:tab w:val="left" w:pos="7200"/>
          <w:tab w:val="left" w:pos="7920"/>
        </w:tabs>
        <w:ind w:left="4950"/>
      </w:pPr>
      <w:r>
        <w:t>Retired Superintendant</w:t>
      </w:r>
    </w:p>
    <w:p w:rsidR="00BE69CC" w:rsidRDefault="00BE69CC" w:rsidP="00CF356B">
      <w:pPr>
        <w:tabs>
          <w:tab w:val="left" w:pos="3600"/>
          <w:tab w:val="left" w:pos="4320"/>
          <w:tab w:val="left" w:pos="7200"/>
          <w:tab w:val="left" w:pos="7920"/>
        </w:tabs>
        <w:ind w:left="1987"/>
      </w:pPr>
      <w:r>
        <w:t>Any other references will be provided upon request.</w:t>
      </w:r>
    </w:p>
    <w:sectPr w:rsidR="00BE69CC" w:rsidSect="00FC1025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34F" w:rsidRDefault="00C6034F" w:rsidP="00EB678D">
      <w:r>
        <w:separator/>
      </w:r>
    </w:p>
  </w:endnote>
  <w:endnote w:type="continuationSeparator" w:id="1">
    <w:p w:rsidR="00C6034F" w:rsidRDefault="00C6034F" w:rsidP="00EB6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34F" w:rsidRDefault="00C6034F" w:rsidP="00EB678D">
      <w:r>
        <w:separator/>
      </w:r>
    </w:p>
  </w:footnote>
  <w:footnote w:type="continuationSeparator" w:id="1">
    <w:p w:rsidR="00C6034F" w:rsidRDefault="00C6034F" w:rsidP="00EB6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C91" w:rsidRPr="00222383" w:rsidRDefault="008E0C91" w:rsidP="00E64423">
    <w:pPr>
      <w:pBdr>
        <w:bottom w:val="single" w:sz="12" w:space="1" w:color="auto"/>
      </w:pBdr>
      <w:tabs>
        <w:tab w:val="right" w:pos="10080"/>
      </w:tabs>
      <w:rPr>
        <w:b/>
      </w:rPr>
    </w:pPr>
    <w:r w:rsidRPr="00222383">
      <w:rPr>
        <w:b/>
      </w:rPr>
      <w:t>Michael C. Church</w:t>
    </w:r>
    <w:r>
      <w:rPr>
        <w:b/>
      </w:rPr>
      <w:tab/>
    </w:r>
    <w:r w:rsidRPr="00222383">
      <w:t xml:space="preserve">Page </w:t>
    </w:r>
    <w:fldSimple w:instr=" PAGE   \* MERGEFORMAT ">
      <w:r w:rsidR="00EB733E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5154"/>
    <w:multiLevelType w:val="hybridMultilevel"/>
    <w:tmpl w:val="A9A0C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C13F6"/>
    <w:multiLevelType w:val="hybridMultilevel"/>
    <w:tmpl w:val="D1401D4E"/>
    <w:lvl w:ilvl="0" w:tplc="AD54ECD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D55B8"/>
    <w:multiLevelType w:val="hybridMultilevel"/>
    <w:tmpl w:val="8E12F5B8"/>
    <w:lvl w:ilvl="0" w:tplc="805E0B58">
      <w:start w:val="24"/>
      <w:numFmt w:val="bullet"/>
      <w:lvlText w:val="–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77EB36B0"/>
    <w:multiLevelType w:val="hybridMultilevel"/>
    <w:tmpl w:val="7BA4C892"/>
    <w:lvl w:ilvl="0" w:tplc="AD54ECD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11C"/>
    <w:rsid w:val="00043760"/>
    <w:rsid w:val="00052DAB"/>
    <w:rsid w:val="000E5E43"/>
    <w:rsid w:val="00185A63"/>
    <w:rsid w:val="00200169"/>
    <w:rsid w:val="00222383"/>
    <w:rsid w:val="00277C97"/>
    <w:rsid w:val="00321B70"/>
    <w:rsid w:val="003240FD"/>
    <w:rsid w:val="00332764"/>
    <w:rsid w:val="003E1EC2"/>
    <w:rsid w:val="00456381"/>
    <w:rsid w:val="004A7219"/>
    <w:rsid w:val="004E5EEF"/>
    <w:rsid w:val="005326D4"/>
    <w:rsid w:val="00564DB7"/>
    <w:rsid w:val="005B3559"/>
    <w:rsid w:val="006B6EBE"/>
    <w:rsid w:val="00747761"/>
    <w:rsid w:val="007801A1"/>
    <w:rsid w:val="007942E5"/>
    <w:rsid w:val="008470F9"/>
    <w:rsid w:val="00863CCC"/>
    <w:rsid w:val="00891B36"/>
    <w:rsid w:val="0089205D"/>
    <w:rsid w:val="008D6347"/>
    <w:rsid w:val="008E0C91"/>
    <w:rsid w:val="009C7508"/>
    <w:rsid w:val="009E7546"/>
    <w:rsid w:val="00A00F7B"/>
    <w:rsid w:val="00A32F90"/>
    <w:rsid w:val="00AB18CD"/>
    <w:rsid w:val="00B81280"/>
    <w:rsid w:val="00BB42C3"/>
    <w:rsid w:val="00BD30BC"/>
    <w:rsid w:val="00BE69CC"/>
    <w:rsid w:val="00BF08E8"/>
    <w:rsid w:val="00C257B6"/>
    <w:rsid w:val="00C6034F"/>
    <w:rsid w:val="00C87207"/>
    <w:rsid w:val="00CD44A6"/>
    <w:rsid w:val="00CF311C"/>
    <w:rsid w:val="00CF356B"/>
    <w:rsid w:val="00D4793E"/>
    <w:rsid w:val="00D95B02"/>
    <w:rsid w:val="00DB51AF"/>
    <w:rsid w:val="00DC285C"/>
    <w:rsid w:val="00DE57A2"/>
    <w:rsid w:val="00DF0751"/>
    <w:rsid w:val="00E373E9"/>
    <w:rsid w:val="00E64423"/>
    <w:rsid w:val="00E8403B"/>
    <w:rsid w:val="00E84B67"/>
    <w:rsid w:val="00EB678D"/>
    <w:rsid w:val="00EB733E"/>
    <w:rsid w:val="00EF73A6"/>
    <w:rsid w:val="00F439C1"/>
    <w:rsid w:val="00F52DD4"/>
    <w:rsid w:val="00FC1025"/>
    <w:rsid w:val="00FD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9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78D"/>
  </w:style>
  <w:style w:type="paragraph" w:styleId="Footer">
    <w:name w:val="footer"/>
    <w:basedOn w:val="Normal"/>
    <w:link w:val="FooterChar"/>
    <w:uiPriority w:val="99"/>
    <w:semiHidden/>
    <w:unhideWhenUsed/>
    <w:rsid w:val="00EB6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78D"/>
  </w:style>
  <w:style w:type="paragraph" w:styleId="BalloonText">
    <w:name w:val="Balloon Text"/>
    <w:basedOn w:val="Normal"/>
    <w:link w:val="BalloonTextChar"/>
    <w:uiPriority w:val="99"/>
    <w:semiHidden/>
    <w:unhideWhenUsed/>
    <w:rsid w:val="00EB6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7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3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7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7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EBD6-90B8-4BCB-BEB2-7A59EE5A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 DONNELLEY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skmuthuudaiyar</dc:creator>
  <cp:lastModifiedBy>Mike</cp:lastModifiedBy>
  <cp:revision>13</cp:revision>
  <cp:lastPrinted>2010-10-14T20:14:00Z</cp:lastPrinted>
  <dcterms:created xsi:type="dcterms:W3CDTF">2012-03-07T15:53:00Z</dcterms:created>
  <dcterms:modified xsi:type="dcterms:W3CDTF">2012-03-28T07:20:00Z</dcterms:modified>
</cp:coreProperties>
</file>