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3"/>
        <w:gridCol w:w="997"/>
      </w:tblGrid>
      <w:tr w:rsidR="005C03E5" w:rsidRPr="005C03E5" w:rsidTr="005C03E5">
        <w:trPr>
          <w:tblCellSpacing w:w="15" w:type="dxa"/>
        </w:trPr>
        <w:tc>
          <w:tcPr>
            <w:tcW w:w="4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2457"/>
            </w:tblGrid>
            <w:tr w:rsidR="005C03E5" w:rsidRPr="005C03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Name: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Chris </w:t>
                  </w:r>
                  <w:proofErr w:type="spellStart"/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>Mcmahon</w:t>
                  </w:r>
                  <w:bookmarkEnd w:id="0"/>
                  <w:proofErr w:type="spellEnd"/>
                </w:p>
              </w:tc>
            </w:tr>
            <w:tr w:rsidR="005C03E5" w:rsidRPr="005C03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Phone: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3038889150 </w:t>
                  </w:r>
                </w:p>
              </w:tc>
            </w:tr>
            <w:tr w:rsidR="005C03E5" w:rsidRPr="005C03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Email: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5C03E5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cmcmahon72@yahoo.com</w:t>
                    </w:r>
                  </w:hyperlink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C03E5" w:rsidRPr="005C03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Location: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US-CO-Broomfield-80020 </w:t>
                  </w:r>
                </w:p>
              </w:tc>
            </w:tr>
            <w:tr w:rsidR="005C03E5" w:rsidRPr="005C03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Work Status: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Not Specified </w:t>
                  </w:r>
                </w:p>
              </w:tc>
            </w:tr>
            <w:tr w:rsidR="005C03E5" w:rsidRPr="005C03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C03E5" w:rsidRPr="005C03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C03E5" w:rsidRPr="005C03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Last Modified: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6/4/2014 </w:t>
                  </w:r>
                </w:p>
              </w:tc>
            </w:tr>
            <w:tr w:rsidR="005C03E5" w:rsidRPr="005C03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Last Activity: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E5" w:rsidRPr="005C03E5" w:rsidRDefault="005C03E5" w:rsidP="005C03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03E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5/28/2015 </w:t>
                  </w:r>
                </w:p>
              </w:tc>
            </w:tr>
          </w:tbl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3999"/>
      </w:tblGrid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Total years experience: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10 Years, 6 Months </w:t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Job Categories: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Installation - </w:t>
            </w:r>
            <w:proofErr w:type="spellStart"/>
            <w:r w:rsidRPr="005C03E5">
              <w:rPr>
                <w:rFonts w:ascii="Arial" w:eastAsia="Times New Roman" w:hAnsi="Arial" w:cs="Arial"/>
                <w:sz w:val="20"/>
                <w:szCs w:val="20"/>
              </w:rPr>
              <w:t>Maint</w:t>
            </w:r>
            <w:proofErr w:type="spellEnd"/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 - Repair  (No experience)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Work History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2183"/>
        <w:gridCol w:w="3977"/>
      </w:tblGrid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C03E5">
              <w:rPr>
                <w:rFonts w:ascii="Arial" w:eastAsia="Times New Roman" w:hAnsi="Arial" w:cs="Arial"/>
                <w:sz w:val="20"/>
                <w:szCs w:val="20"/>
              </w:rPr>
              <w:t>Naropa</w:t>
            </w:r>
            <w:proofErr w:type="spellEnd"/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 University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(7 Years) August 2006 - January 2013 </w:t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Facilities Maintenance Technician </w:t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Auto Zone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(2 Years) April 2004 - March 2006 </w:t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Shift Manager </w:t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Company Name: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Chris Mobile Mechanics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(2 Years) November 2001 - December 2003 </w:t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Job Title: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Owner And Operator </w:t>
            </w:r>
          </w:p>
        </w:tc>
      </w:tr>
    </w:tbl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Education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973"/>
        <w:gridCol w:w="1584"/>
        <w:gridCol w:w="32"/>
        <w:gridCol w:w="414"/>
        <w:gridCol w:w="414"/>
        <w:gridCol w:w="429"/>
      </w:tblGrid>
      <w:tr w:rsidR="005C03E5" w:rsidRPr="005C03E5" w:rsidTr="005C03E5">
        <w:trPr>
          <w:tblCellSpacing w:w="15" w:type="dxa"/>
        </w:trPr>
        <w:tc>
          <w:tcPr>
            <w:tcW w:w="0" w:type="auto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School: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C03E5">
              <w:rPr>
                <w:rFonts w:ascii="Arial" w:eastAsia="Times New Roman" w:hAnsi="Arial" w:cs="Arial"/>
                <w:sz w:val="20"/>
                <w:szCs w:val="20"/>
              </w:rPr>
              <w:t>Itt</w:t>
            </w:r>
            <w:proofErr w:type="spellEnd"/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 Technical Institute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Graduation Date: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March 1999 </w:t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Major: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Computer Aided Drafting Technology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Degree: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Associate Degree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School: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Front Range Community College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Graduation Date: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January 1997 </w:t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Major: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Mechanical Board Drafting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Degree: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 xml:space="preserve">Additional Skills </w:t>
      </w:r>
      <w:proofErr w:type="gramStart"/>
      <w:r w:rsidRPr="005C03E5">
        <w:rPr>
          <w:rFonts w:ascii="Arial" w:eastAsia="Times New Roman" w:hAnsi="Arial" w:cs="Arial"/>
          <w:sz w:val="20"/>
          <w:szCs w:val="20"/>
        </w:rPr>
        <w:t>And</w:t>
      </w:r>
      <w:proofErr w:type="gramEnd"/>
      <w:r w:rsidRPr="005C03E5">
        <w:rPr>
          <w:rFonts w:ascii="Arial" w:eastAsia="Times New Roman" w:hAnsi="Arial" w:cs="Arial"/>
          <w:sz w:val="20"/>
          <w:szCs w:val="20"/>
        </w:rPr>
        <w:t xml:space="preserve">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3062"/>
        <w:gridCol w:w="1806"/>
        <w:gridCol w:w="1954"/>
      </w:tblGrid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Recent Job Title: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Facilities Maintenance Technician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Recent Wage: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31,000 USD per year </w:t>
            </w: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Languages Spoken: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Managed Others: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Security Clearance: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Military Experience: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Desired Position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66"/>
        <w:gridCol w:w="2473"/>
        <w:gridCol w:w="81"/>
      </w:tblGrid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Desired Wages: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Desired Employment Type: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Desired Travel: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Desired commute: </w:t>
            </w: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03E5" w:rsidRPr="005C03E5" w:rsidTr="005C03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Desired Relocation: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E5" w:rsidRPr="005C03E5" w:rsidRDefault="005C03E5" w:rsidP="005C03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Resume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C03E5" w:rsidRPr="005C03E5" w:rsidRDefault="005C03E5" w:rsidP="005C03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mallCaps/>
          <w:sz w:val="20"/>
          <w:szCs w:val="20"/>
        </w:rPr>
        <w:t xml:space="preserve">Chris McMahon </w:t>
      </w:r>
    </w:p>
    <w:p w:rsidR="005C03E5" w:rsidRPr="005C03E5" w:rsidRDefault="005C03E5" w:rsidP="005C03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3029 W 134th Place</w:t>
      </w:r>
    </w:p>
    <w:p w:rsidR="005C03E5" w:rsidRPr="005C03E5" w:rsidRDefault="005C03E5" w:rsidP="005C03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Broomfield, CO 80020</w:t>
      </w:r>
    </w:p>
    <w:p w:rsidR="005C03E5" w:rsidRPr="005C03E5" w:rsidRDefault="005C03E5" w:rsidP="005C03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303-888-9150</w:t>
      </w:r>
    </w:p>
    <w:p w:rsidR="005C03E5" w:rsidRPr="005C03E5" w:rsidRDefault="005C03E5" w:rsidP="005C03E5">
      <w:pPr>
        <w:pBdr>
          <w:bottom w:val="double" w:sz="6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mallCaps/>
          <w:sz w:val="20"/>
          <w:szCs w:val="20"/>
        </w:rPr>
        <w:lastRenderedPageBreak/>
        <w:t>Career Objective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To obtain a career with a company that will allow me to learn and grow while using my existing knowledge and talent and acquire new knowledge and skills.</w:t>
      </w:r>
    </w:p>
    <w:p w:rsidR="005C03E5" w:rsidRPr="005C03E5" w:rsidRDefault="005C03E5" w:rsidP="005C03E5">
      <w:pPr>
        <w:pBdr>
          <w:bottom w:val="double" w:sz="6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mallCaps/>
          <w:sz w:val="20"/>
          <w:szCs w:val="20"/>
        </w:rPr>
        <w:t>Education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z w:val="20"/>
          <w:szCs w:val="20"/>
        </w:rPr>
        <w:t xml:space="preserve">ITT Technical Institute, </w:t>
      </w:r>
      <w:r w:rsidRPr="005C03E5">
        <w:rPr>
          <w:rFonts w:ascii="Arial" w:eastAsia="Times New Roman" w:hAnsi="Arial" w:cs="Arial"/>
          <w:sz w:val="20"/>
          <w:szCs w:val="20"/>
        </w:rPr>
        <w:t>Thornton, CO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*Associate of Applied Science* March1999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 xml:space="preserve">Computer Aided Drafting Technology 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z w:val="20"/>
          <w:szCs w:val="20"/>
        </w:rPr>
        <w:t xml:space="preserve">Front Range Community College, </w:t>
      </w:r>
      <w:r w:rsidRPr="005C03E5">
        <w:rPr>
          <w:rFonts w:ascii="Arial" w:eastAsia="Times New Roman" w:hAnsi="Arial" w:cs="Arial"/>
          <w:sz w:val="20"/>
          <w:szCs w:val="20"/>
        </w:rPr>
        <w:t>Boulder, CO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2yrs Mechanical Board Drafting, 1995-1997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softHyphen/>
      </w:r>
    </w:p>
    <w:p w:rsidR="005C03E5" w:rsidRPr="005C03E5" w:rsidRDefault="005C03E5" w:rsidP="005C03E5">
      <w:pPr>
        <w:pBdr>
          <w:bottom w:val="double" w:sz="6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mallCaps/>
          <w:sz w:val="20"/>
          <w:szCs w:val="20"/>
        </w:rPr>
        <w:t>Skills / Strengths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81"/>
      </w:tblGrid>
      <w:tr w:rsidR="005C03E5" w:rsidRPr="005C03E5" w:rsidTr="005C03E5"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Mechanical Drafting</w:t>
            </w:r>
          </w:p>
        </w:tc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Commercial and Residential Plumbing</w:t>
            </w:r>
          </w:p>
        </w:tc>
      </w:tr>
      <w:tr w:rsidR="005C03E5" w:rsidRPr="005C03E5" w:rsidTr="005C03E5"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Structural Drafting</w:t>
            </w:r>
          </w:p>
        </w:tc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Automotive Restoration and Repair</w:t>
            </w:r>
          </w:p>
        </w:tc>
      </w:tr>
      <w:tr w:rsidR="005C03E5" w:rsidRPr="005C03E5" w:rsidTr="005C03E5"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Electrical Drafting</w:t>
            </w:r>
          </w:p>
        </w:tc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HVAC</w:t>
            </w:r>
          </w:p>
        </w:tc>
      </w:tr>
      <w:tr w:rsidR="005C03E5" w:rsidRPr="005C03E5" w:rsidTr="005C03E5"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Civil Drafting</w:t>
            </w:r>
          </w:p>
        </w:tc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Snow Removal/ Plowing </w:t>
            </w:r>
          </w:p>
        </w:tc>
      </w:tr>
      <w:tr w:rsidR="005C03E5" w:rsidRPr="005C03E5" w:rsidTr="005C03E5"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Architectural Drafting </w:t>
            </w:r>
          </w:p>
        </w:tc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General Construction </w:t>
            </w:r>
          </w:p>
        </w:tc>
      </w:tr>
      <w:tr w:rsidR="005C03E5" w:rsidRPr="005C03E5" w:rsidTr="005C03E5"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Auto CAD R12, R13, R14</w:t>
            </w:r>
          </w:p>
        </w:tc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Appliance Installation </w:t>
            </w:r>
          </w:p>
        </w:tc>
      </w:tr>
      <w:tr w:rsidR="005C03E5" w:rsidRPr="005C03E5" w:rsidTr="005C03E5"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Board Drafting</w:t>
            </w:r>
          </w:p>
        </w:tc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>Steel Welding</w:t>
            </w:r>
          </w:p>
        </w:tc>
      </w:tr>
      <w:tr w:rsidR="005C03E5" w:rsidRPr="005C03E5" w:rsidTr="005C03E5"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 xml:space="preserve">• </w:t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5C03E5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Windows, Vista ,XP, Word, Excel, Outlook </w:t>
            </w:r>
          </w:p>
        </w:tc>
        <w:tc>
          <w:tcPr>
            <w:tcW w:w="5400" w:type="dxa"/>
            <w:hideMark/>
          </w:tcPr>
          <w:p w:rsidR="005C03E5" w:rsidRPr="005C03E5" w:rsidRDefault="005C03E5" w:rsidP="005C03E5">
            <w:pPr>
              <w:spacing w:after="0" w:line="240" w:lineRule="auto"/>
              <w:ind w:left="707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5C03E5">
              <w:rPr>
                <w:rFonts w:ascii="Arial" w:eastAsia="Times New Roman" w:hAnsi="Arial" w:cs="Arial"/>
                <w:sz w:val="20"/>
                <w:szCs w:val="20"/>
              </w:rPr>
              <w:t>• Advanced Handyman skills</w:t>
            </w:r>
          </w:p>
        </w:tc>
      </w:tr>
    </w:tbl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softHyphen/>
      </w:r>
    </w:p>
    <w:p w:rsidR="005C03E5" w:rsidRPr="005C03E5" w:rsidRDefault="005C03E5" w:rsidP="005C03E5">
      <w:pPr>
        <w:pBdr>
          <w:bottom w:val="double" w:sz="6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mallCaps/>
          <w:sz w:val="20"/>
          <w:szCs w:val="20"/>
        </w:rPr>
        <w:t>Work Experience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5C03E5">
        <w:rPr>
          <w:rFonts w:ascii="Arial" w:eastAsia="Times New Roman" w:hAnsi="Arial" w:cs="Arial"/>
          <w:i/>
          <w:iCs/>
          <w:sz w:val="20"/>
          <w:szCs w:val="20"/>
        </w:rPr>
        <w:t>Naropa</w:t>
      </w:r>
      <w:proofErr w:type="spellEnd"/>
      <w:r w:rsidRPr="005C03E5">
        <w:rPr>
          <w:rFonts w:ascii="Arial" w:eastAsia="Times New Roman" w:hAnsi="Arial" w:cs="Arial"/>
          <w:i/>
          <w:iCs/>
          <w:sz w:val="20"/>
          <w:szCs w:val="20"/>
        </w:rPr>
        <w:t xml:space="preserve"> University,</w:t>
      </w:r>
      <w:r w:rsidRPr="005C03E5">
        <w:rPr>
          <w:rFonts w:ascii="Arial" w:eastAsia="Times New Roman" w:hAnsi="Arial" w:cs="Arial"/>
          <w:sz w:val="20"/>
          <w:szCs w:val="20"/>
        </w:rPr>
        <w:t xml:space="preserve"> Boulder, CO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z w:val="20"/>
          <w:szCs w:val="20"/>
        </w:rPr>
        <w:t xml:space="preserve">Facilities </w:t>
      </w:r>
      <w:r w:rsidRPr="005C03E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Maintenance</w:t>
      </w:r>
      <w:r w:rsidRPr="005C03E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5C03E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Technician</w:t>
      </w:r>
      <w:r w:rsidRPr="005C03E5">
        <w:rPr>
          <w:rFonts w:ascii="Arial" w:eastAsia="Times New Roman" w:hAnsi="Arial" w:cs="Arial"/>
          <w:sz w:val="20"/>
          <w:szCs w:val="20"/>
        </w:rPr>
        <w:t xml:space="preserve"> 08/2006-01/2013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• Event set ups and break downs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 xml:space="preserve">• General repair and </w:t>
      </w:r>
      <w:r w:rsidRPr="005C03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C03E5">
        <w:rPr>
          <w:rFonts w:ascii="Arial" w:eastAsia="Times New Roman" w:hAnsi="Arial" w:cs="Arial"/>
          <w:sz w:val="20"/>
          <w:szCs w:val="20"/>
        </w:rPr>
        <w:t xml:space="preserve"> including plumbing, electrical, and HVAC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• Moving and building of furniture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 xml:space="preserve">• Apartment </w:t>
      </w:r>
      <w:r w:rsidRPr="005C03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• Responsible for the removal of snow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 xml:space="preserve">• Most vehicle </w:t>
      </w:r>
      <w:r w:rsidRPr="005C03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• Energy conservation lighting upgrades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i/>
          <w:iCs/>
          <w:sz w:val="20"/>
          <w:szCs w:val="20"/>
        </w:rPr>
        <w:t>Auto Zone,</w:t>
      </w:r>
      <w:r w:rsidRPr="005C03E5">
        <w:rPr>
          <w:rFonts w:ascii="Arial" w:eastAsia="Times New Roman" w:hAnsi="Arial" w:cs="Arial"/>
          <w:sz w:val="20"/>
          <w:szCs w:val="20"/>
        </w:rPr>
        <w:t xml:space="preserve"> Arvada, CO 4/05/04-3/28/06 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z w:val="20"/>
          <w:szCs w:val="20"/>
        </w:rPr>
        <w:t>Shift Manager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 xml:space="preserve">• </w:t>
      </w:r>
      <w:r w:rsidRPr="005C03E5">
        <w:rPr>
          <w:rFonts w:ascii="Arial" w:eastAsia="Times New Roman" w:hAnsi="Arial" w:cs="Arial"/>
          <w:sz w:val="20"/>
          <w:szCs w:val="20"/>
        </w:rPr>
        <w:softHyphen/>
        <w:t>Responsible for the maintaining overall flow of shift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• Manage employees and ensure employees remain on task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• Provide excellent customer service over the phone and in-person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• Responsible for daily deposits and ensuring that the registers balance at end of shift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• Maintain inventory, order supplies when needed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softHyphen/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i/>
          <w:iCs/>
          <w:sz w:val="20"/>
          <w:szCs w:val="20"/>
        </w:rPr>
        <w:t>Chris Mobile Mechanics</w:t>
      </w:r>
      <w:r w:rsidRPr="005C03E5">
        <w:rPr>
          <w:rFonts w:ascii="Arial" w:eastAsia="Times New Roman" w:hAnsi="Arial" w:cs="Arial"/>
          <w:sz w:val="20"/>
          <w:szCs w:val="20"/>
        </w:rPr>
        <w:t xml:space="preserve"> 11/1/01-12/1/03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z w:val="20"/>
          <w:szCs w:val="20"/>
        </w:rPr>
        <w:t>Owner and Operator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 xml:space="preserve">• </w:t>
      </w:r>
      <w:r w:rsidRPr="005C03E5">
        <w:rPr>
          <w:rFonts w:ascii="Arial" w:eastAsia="Times New Roman" w:hAnsi="Arial" w:cs="Arial"/>
          <w:sz w:val="20"/>
          <w:szCs w:val="20"/>
        </w:rPr>
        <w:softHyphen/>
        <w:t xml:space="preserve">Responsible for the general repair and </w:t>
      </w:r>
      <w:r w:rsidRPr="005C03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C03E5">
        <w:rPr>
          <w:rFonts w:ascii="Arial" w:eastAsia="Times New Roman" w:hAnsi="Arial" w:cs="Arial"/>
          <w:sz w:val="20"/>
          <w:szCs w:val="20"/>
        </w:rPr>
        <w:t xml:space="preserve"> of contractors farm </w:t>
      </w:r>
      <w:r w:rsidRPr="005C03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  <w:r w:rsidRPr="005C03E5">
        <w:rPr>
          <w:rFonts w:ascii="Arial" w:eastAsia="Times New Roman" w:hAnsi="Arial" w:cs="Arial"/>
          <w:sz w:val="20"/>
          <w:szCs w:val="20"/>
        </w:rPr>
        <w:t xml:space="preserve"> and construction </w:t>
      </w:r>
      <w:r w:rsidRPr="005C03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equipment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 xml:space="preserve">• Responsible for the general repair and </w:t>
      </w:r>
      <w:r w:rsidRPr="005C03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  <w:r w:rsidRPr="005C03E5">
        <w:rPr>
          <w:rFonts w:ascii="Arial" w:eastAsia="Times New Roman" w:hAnsi="Arial" w:cs="Arial"/>
          <w:sz w:val="20"/>
          <w:szCs w:val="20"/>
        </w:rPr>
        <w:t xml:space="preserve"> of the limos and hearse for a mortuary 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 xml:space="preserve">• General construction and use of heavy machinery </w:t>
      </w:r>
    </w:p>
    <w:p w:rsidR="005C03E5" w:rsidRPr="005C03E5" w:rsidRDefault="005C03E5" w:rsidP="005C03E5">
      <w:pPr>
        <w:spacing w:after="0" w:line="240" w:lineRule="auto"/>
        <w:ind w:left="707" w:hanging="283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• Transportation of parts and materials for job site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softHyphen/>
      </w:r>
    </w:p>
    <w:p w:rsidR="005C03E5" w:rsidRPr="005C03E5" w:rsidRDefault="005C03E5" w:rsidP="005C03E5">
      <w:pPr>
        <w:pBdr>
          <w:bottom w:val="double" w:sz="6" w:space="0" w:color="000000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b/>
          <w:bCs/>
          <w:smallCaps/>
          <w:sz w:val="20"/>
          <w:szCs w:val="20"/>
        </w:rPr>
        <w:t>References</w:t>
      </w:r>
    </w:p>
    <w:p w:rsidR="005C03E5" w:rsidRPr="005C03E5" w:rsidRDefault="005C03E5" w:rsidP="005C03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3E5">
        <w:rPr>
          <w:rFonts w:ascii="Arial" w:eastAsia="Times New Roman" w:hAnsi="Arial" w:cs="Arial"/>
          <w:sz w:val="20"/>
          <w:szCs w:val="20"/>
        </w:rPr>
        <w:t>Available Upon Request</w:t>
      </w:r>
    </w:p>
    <w:p w:rsidR="00247BAF" w:rsidRPr="005C03E5" w:rsidRDefault="00247BAF">
      <w:pPr>
        <w:rPr>
          <w:rFonts w:ascii="Arial" w:hAnsi="Arial" w:cs="Arial"/>
          <w:sz w:val="20"/>
          <w:szCs w:val="20"/>
        </w:rPr>
      </w:pPr>
    </w:p>
    <w:sectPr w:rsidR="00247BAF" w:rsidRPr="005C0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E5"/>
    <w:rsid w:val="00247BAF"/>
    <w:rsid w:val="005C03E5"/>
    <w:rsid w:val="007F755D"/>
    <w:rsid w:val="008C463E"/>
    <w:rsid w:val="009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3E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3E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C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182228C78794202641398C0015ECE1428803FEBE41A616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Rimpy Sarawgi</dc:creator>
  <cp:lastModifiedBy>Rimpy Sarawgi</cp:lastModifiedBy>
  <cp:revision>1</cp:revision>
  <dcterms:created xsi:type="dcterms:W3CDTF">2015-06-23T12:20:00Z</dcterms:created>
  <dcterms:modified xsi:type="dcterms:W3CDTF">2015-06-23T12:23:00Z</dcterms:modified>
</cp:coreProperties>
</file>